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136E9" w14:textId="77777777" w:rsidR="00CD705F" w:rsidRPr="001E7EEE" w:rsidRDefault="0093432D" w:rsidP="00C522EC">
      <w:pPr>
        <w:spacing w:after="0" w:line="240" w:lineRule="auto"/>
        <w:jc w:val="center"/>
        <w:rPr>
          <w:rFonts w:ascii="Times New Roman" w:hAnsi="Times New Roman" w:cs="Times New Roman"/>
          <w:b/>
          <w:sz w:val="28"/>
          <w:szCs w:val="28"/>
        </w:rPr>
      </w:pPr>
      <w:bookmarkStart w:id="0" w:name="_GoBack"/>
      <w:bookmarkEnd w:id="0"/>
      <w:r w:rsidRPr="001E7EEE">
        <w:rPr>
          <w:rFonts w:ascii="Times New Roman" w:hAnsi="Times New Roman" w:cs="Times New Roman"/>
          <w:b/>
          <w:sz w:val="28"/>
          <w:szCs w:val="28"/>
        </w:rPr>
        <w:t>COSTA RICA AL NATURAL 2.023</w:t>
      </w:r>
    </w:p>
    <w:p w14:paraId="0AE44F3B" w14:textId="77777777" w:rsidR="00C522EC" w:rsidRPr="001E7EEE" w:rsidRDefault="00C522EC" w:rsidP="00C522EC">
      <w:pPr>
        <w:spacing w:after="0" w:line="240" w:lineRule="auto"/>
        <w:jc w:val="center"/>
        <w:rPr>
          <w:rFonts w:ascii="Times New Roman" w:hAnsi="Times New Roman" w:cs="Times New Roman"/>
          <w:b/>
        </w:rPr>
      </w:pPr>
      <w:r w:rsidRPr="001E7EEE">
        <w:rPr>
          <w:rFonts w:ascii="Times New Roman" w:hAnsi="Times New Roman" w:cs="Times New Roman"/>
          <w:b/>
        </w:rPr>
        <w:t>12 Días / 11 Noches</w:t>
      </w:r>
    </w:p>
    <w:p w14:paraId="73C041F4" w14:textId="77777777" w:rsidR="007C3E5C" w:rsidRDefault="007C3E5C" w:rsidP="00C522EC">
      <w:pPr>
        <w:spacing w:after="0" w:line="240" w:lineRule="auto"/>
        <w:jc w:val="center"/>
        <w:rPr>
          <w:rFonts w:ascii="Times New Roman" w:hAnsi="Times New Roman" w:cs="Times New Roman"/>
          <w:b/>
        </w:rPr>
      </w:pPr>
    </w:p>
    <w:p w14:paraId="31AF1E55" w14:textId="77777777" w:rsidR="00F40266" w:rsidRPr="001E7EEE" w:rsidRDefault="00F40266" w:rsidP="00C522EC">
      <w:pPr>
        <w:spacing w:after="0" w:line="240" w:lineRule="auto"/>
        <w:jc w:val="center"/>
        <w:rPr>
          <w:rFonts w:ascii="Times New Roman" w:hAnsi="Times New Roman" w:cs="Times New Roman"/>
          <w:b/>
        </w:rPr>
      </w:pPr>
    </w:p>
    <w:p w14:paraId="262B83EA" w14:textId="77777777" w:rsidR="007C3E5C" w:rsidRPr="001E7EEE" w:rsidRDefault="007C3E5C" w:rsidP="007C3E5C">
      <w:pPr>
        <w:spacing w:after="0" w:line="240" w:lineRule="auto"/>
        <w:jc w:val="both"/>
        <w:rPr>
          <w:rFonts w:ascii="Times New Roman" w:hAnsi="Times New Roman" w:cs="Times New Roman"/>
          <w:b/>
        </w:rPr>
      </w:pPr>
      <w:r w:rsidRPr="001E7EEE">
        <w:rPr>
          <w:rFonts w:ascii="Times New Roman" w:hAnsi="Times New Roman" w:cs="Times New Roman"/>
          <w:b/>
        </w:rPr>
        <w:t xml:space="preserve">Fechas de operación: </w:t>
      </w:r>
      <w:proofErr w:type="gramStart"/>
      <w:r w:rsidRPr="001E7EEE">
        <w:rPr>
          <w:rFonts w:ascii="Times New Roman" w:hAnsi="Times New Roman" w:cs="Times New Roman"/>
          <w:b/>
        </w:rPr>
        <w:t>Sábado</w:t>
      </w:r>
      <w:proofErr w:type="gramEnd"/>
      <w:r w:rsidRPr="001E7EEE">
        <w:rPr>
          <w:rFonts w:ascii="Times New Roman" w:hAnsi="Times New Roman" w:cs="Times New Roman"/>
          <w:b/>
        </w:rPr>
        <w:t>, Domingo y Lunes</w:t>
      </w:r>
      <w:r w:rsidR="00344DBF" w:rsidRPr="001E7EEE">
        <w:rPr>
          <w:rFonts w:ascii="Times New Roman" w:hAnsi="Times New Roman" w:cs="Times New Roman"/>
          <w:b/>
        </w:rPr>
        <w:t>.</w:t>
      </w:r>
    </w:p>
    <w:p w14:paraId="6E706419" w14:textId="77777777" w:rsidR="007C3E5C" w:rsidRPr="001E7EEE" w:rsidRDefault="007C3E5C" w:rsidP="007C3E5C">
      <w:pPr>
        <w:spacing w:after="0" w:line="240" w:lineRule="auto"/>
        <w:jc w:val="both"/>
        <w:rPr>
          <w:rFonts w:ascii="Times New Roman" w:hAnsi="Times New Roman" w:cs="Times New Roman"/>
          <w:b/>
        </w:rPr>
      </w:pPr>
      <w:r w:rsidRPr="001E7EEE">
        <w:rPr>
          <w:rFonts w:ascii="Times New Roman" w:hAnsi="Times New Roman" w:cs="Times New Roman"/>
          <w:b/>
        </w:rPr>
        <w:t xml:space="preserve">Vigencia: </w:t>
      </w:r>
      <w:r w:rsidR="008221BA" w:rsidRPr="001E7EEE">
        <w:rPr>
          <w:rFonts w:ascii="Times New Roman" w:hAnsi="Times New Roman" w:cs="Times New Roman"/>
          <w:b/>
        </w:rPr>
        <w:t xml:space="preserve">Marzo </w:t>
      </w:r>
      <w:r w:rsidRPr="001E7EEE">
        <w:rPr>
          <w:rFonts w:ascii="Times New Roman" w:hAnsi="Times New Roman" w:cs="Times New Roman"/>
          <w:b/>
        </w:rPr>
        <w:t xml:space="preserve">01 hasta </w:t>
      </w:r>
      <w:r w:rsidR="008221BA" w:rsidRPr="001E7EEE">
        <w:rPr>
          <w:rFonts w:ascii="Times New Roman" w:hAnsi="Times New Roman" w:cs="Times New Roman"/>
          <w:b/>
        </w:rPr>
        <w:t xml:space="preserve">Diciembre </w:t>
      </w:r>
      <w:r w:rsidRPr="001E7EEE">
        <w:rPr>
          <w:rFonts w:ascii="Times New Roman" w:hAnsi="Times New Roman" w:cs="Times New Roman"/>
          <w:b/>
        </w:rPr>
        <w:t>10 de 2.023</w:t>
      </w:r>
      <w:r w:rsidR="00D670E9" w:rsidRPr="001E7EEE">
        <w:rPr>
          <w:rFonts w:ascii="Times New Roman" w:hAnsi="Times New Roman" w:cs="Times New Roman"/>
          <w:b/>
        </w:rPr>
        <w:t>.</w:t>
      </w:r>
    </w:p>
    <w:p w14:paraId="68BD06D8" w14:textId="77777777" w:rsidR="00E7255B" w:rsidRDefault="00E7255B" w:rsidP="007C3E5C">
      <w:pPr>
        <w:spacing w:after="0" w:line="240" w:lineRule="auto"/>
        <w:jc w:val="both"/>
        <w:rPr>
          <w:rFonts w:ascii="Times New Roman" w:hAnsi="Times New Roman" w:cs="Times New Roman"/>
          <w:b/>
        </w:rPr>
      </w:pPr>
    </w:p>
    <w:p w14:paraId="36BC7EBC" w14:textId="77777777" w:rsidR="005F1B84" w:rsidRPr="001E7EEE" w:rsidRDefault="005F1B84" w:rsidP="007C3E5C">
      <w:pPr>
        <w:spacing w:after="0" w:line="240" w:lineRule="auto"/>
        <w:jc w:val="both"/>
        <w:rPr>
          <w:rFonts w:ascii="Times New Roman" w:hAnsi="Times New Roman" w:cs="Times New Roman"/>
          <w:b/>
        </w:rPr>
      </w:pPr>
    </w:p>
    <w:p w14:paraId="7856CC35" w14:textId="77777777" w:rsidR="00E7255B" w:rsidRPr="001E7EEE" w:rsidRDefault="00E7255B" w:rsidP="00E7255B">
      <w:pPr>
        <w:spacing w:after="0" w:line="240" w:lineRule="auto"/>
        <w:jc w:val="center"/>
        <w:rPr>
          <w:rFonts w:ascii="Times New Roman" w:hAnsi="Times New Roman" w:cs="Times New Roman"/>
          <w:b/>
        </w:rPr>
      </w:pPr>
      <w:r w:rsidRPr="001E7EEE">
        <w:rPr>
          <w:rFonts w:ascii="Times New Roman" w:hAnsi="Times New Roman" w:cs="Times New Roman"/>
          <w:b/>
        </w:rPr>
        <w:t>ITINERARIO</w:t>
      </w:r>
    </w:p>
    <w:p w14:paraId="34E50C42" w14:textId="77777777" w:rsidR="0065795D" w:rsidRPr="001E7EEE" w:rsidRDefault="0065795D" w:rsidP="0065795D">
      <w:pPr>
        <w:spacing w:after="0" w:line="240" w:lineRule="auto"/>
        <w:jc w:val="both"/>
        <w:rPr>
          <w:rFonts w:ascii="Times New Roman" w:hAnsi="Times New Roman" w:cs="Times New Roman"/>
          <w:b/>
        </w:rPr>
      </w:pPr>
    </w:p>
    <w:p w14:paraId="52141552" w14:textId="77777777" w:rsidR="00A87DB6" w:rsidRPr="001E7EEE" w:rsidRDefault="00A87DB6" w:rsidP="00A87DB6">
      <w:pPr>
        <w:spacing w:after="0" w:line="240" w:lineRule="auto"/>
        <w:jc w:val="both"/>
        <w:rPr>
          <w:rFonts w:ascii="Times New Roman" w:hAnsi="Times New Roman" w:cs="Times New Roman"/>
          <w:b/>
        </w:rPr>
      </w:pPr>
      <w:r w:rsidRPr="001E7EEE">
        <w:rPr>
          <w:rFonts w:ascii="Times New Roman" w:hAnsi="Times New Roman" w:cs="Times New Roman"/>
          <w:b/>
        </w:rPr>
        <w:t xml:space="preserve">Día 1. </w:t>
      </w:r>
      <w:r w:rsidR="001C2E55" w:rsidRPr="001E7EEE">
        <w:rPr>
          <w:rFonts w:ascii="Times New Roman" w:hAnsi="Times New Roman" w:cs="Times New Roman"/>
          <w:b/>
        </w:rPr>
        <w:t>SAN JOSÉ</w:t>
      </w:r>
    </w:p>
    <w:p w14:paraId="6782C05B" w14:textId="77777777" w:rsidR="00A87DB6" w:rsidRPr="001E7EEE" w:rsidRDefault="00A87DB6" w:rsidP="00A87DB6">
      <w:pPr>
        <w:spacing w:after="0" w:line="240" w:lineRule="auto"/>
        <w:jc w:val="both"/>
        <w:rPr>
          <w:rFonts w:ascii="Times New Roman" w:hAnsi="Times New Roman" w:cs="Times New Roman"/>
        </w:rPr>
      </w:pPr>
      <w:r w:rsidRPr="001E7EEE">
        <w:rPr>
          <w:rFonts w:ascii="Times New Roman" w:hAnsi="Times New Roman" w:cs="Times New Roman"/>
        </w:rPr>
        <w:t>Llegada al Aeropuerto Internacional de San José. Traslado al hotel. Tiempo libre. Alojamiento.</w:t>
      </w:r>
    </w:p>
    <w:p w14:paraId="1E1A4D89" w14:textId="77777777" w:rsidR="00A87DB6" w:rsidRPr="001E7EEE" w:rsidRDefault="00A87DB6" w:rsidP="00A87DB6">
      <w:pPr>
        <w:spacing w:after="0" w:line="240" w:lineRule="auto"/>
        <w:jc w:val="both"/>
        <w:rPr>
          <w:rFonts w:ascii="Times New Roman" w:hAnsi="Times New Roman" w:cs="Times New Roman"/>
        </w:rPr>
      </w:pPr>
    </w:p>
    <w:p w14:paraId="721D3883" w14:textId="77777777" w:rsidR="00A87DB6" w:rsidRPr="001E7EEE" w:rsidRDefault="00A87DB6" w:rsidP="00A87DB6">
      <w:pPr>
        <w:spacing w:after="0" w:line="240" w:lineRule="auto"/>
        <w:jc w:val="both"/>
        <w:rPr>
          <w:rFonts w:ascii="Times New Roman" w:hAnsi="Times New Roman" w:cs="Times New Roman"/>
          <w:b/>
        </w:rPr>
      </w:pPr>
      <w:r w:rsidRPr="001E7EEE">
        <w:rPr>
          <w:rFonts w:ascii="Times New Roman" w:hAnsi="Times New Roman" w:cs="Times New Roman"/>
          <w:b/>
        </w:rPr>
        <w:t xml:space="preserve">Día 2. </w:t>
      </w:r>
      <w:r w:rsidR="001C2E55" w:rsidRPr="001E7EEE">
        <w:rPr>
          <w:rFonts w:ascii="Times New Roman" w:hAnsi="Times New Roman" w:cs="Times New Roman"/>
          <w:b/>
        </w:rPr>
        <w:t>SAN JOSÉ - TORTUGUERO (122KM)</w:t>
      </w:r>
    </w:p>
    <w:p w14:paraId="660DFF2F" w14:textId="77777777" w:rsidR="00A87DB6" w:rsidRPr="001E7EEE" w:rsidRDefault="00A87DB6" w:rsidP="00A87DB6">
      <w:pPr>
        <w:spacing w:after="0" w:line="240" w:lineRule="auto"/>
        <w:jc w:val="both"/>
        <w:rPr>
          <w:rFonts w:ascii="Times New Roman" w:hAnsi="Times New Roman" w:cs="Times New Roman"/>
        </w:rPr>
      </w:pPr>
      <w:r w:rsidRPr="001E7EEE">
        <w:rPr>
          <w:rFonts w:ascii="Times New Roman" w:hAnsi="Times New Roman" w:cs="Times New Roman"/>
        </w:rPr>
        <w:t xml:space="preserve">Por la mañana, salida hacia el Parque Nacional de Tortuguero. </w:t>
      </w:r>
      <w:r w:rsidRPr="001E7EEE">
        <w:rPr>
          <w:rFonts w:ascii="Times New Roman" w:hAnsi="Times New Roman" w:cs="Times New Roman"/>
          <w:b/>
        </w:rPr>
        <w:t>Desayuno en ruta</w:t>
      </w:r>
      <w:r w:rsidRPr="001E7EEE">
        <w:rPr>
          <w:rFonts w:ascii="Times New Roman" w:hAnsi="Times New Roman" w:cs="Times New Roman"/>
        </w:rPr>
        <w:t xml:space="preserve">. Continuación del viaje y llegada al puerto de La Pavona. Navegación en lancha por los canales, para observar la diversidad de la flora. Llegada al hotel y </w:t>
      </w:r>
      <w:r w:rsidRPr="001E7EEE">
        <w:rPr>
          <w:rFonts w:ascii="Times New Roman" w:hAnsi="Times New Roman" w:cs="Times New Roman"/>
          <w:b/>
        </w:rPr>
        <w:t>almuerzo</w:t>
      </w:r>
      <w:r w:rsidRPr="001E7EEE">
        <w:rPr>
          <w:rFonts w:ascii="Times New Roman" w:hAnsi="Times New Roman" w:cs="Times New Roman"/>
        </w:rPr>
        <w:t xml:space="preserve">. Por la tarde, visita del pueblo y playas de Tortuguero. </w:t>
      </w:r>
      <w:r w:rsidRPr="001E7EEE">
        <w:rPr>
          <w:rFonts w:ascii="Times New Roman" w:hAnsi="Times New Roman" w:cs="Times New Roman"/>
          <w:b/>
        </w:rPr>
        <w:t>Cena</w:t>
      </w:r>
      <w:r w:rsidRPr="001E7EEE">
        <w:rPr>
          <w:rFonts w:ascii="Times New Roman" w:hAnsi="Times New Roman" w:cs="Times New Roman"/>
        </w:rPr>
        <w:t xml:space="preserve"> y alojamiento.</w:t>
      </w:r>
    </w:p>
    <w:p w14:paraId="4203A92E" w14:textId="77777777" w:rsidR="00A87DB6" w:rsidRPr="001E7EEE" w:rsidRDefault="00A87DB6" w:rsidP="00A87DB6">
      <w:pPr>
        <w:spacing w:after="0" w:line="240" w:lineRule="auto"/>
        <w:jc w:val="both"/>
        <w:rPr>
          <w:rFonts w:ascii="Times New Roman" w:hAnsi="Times New Roman" w:cs="Times New Roman"/>
        </w:rPr>
      </w:pPr>
    </w:p>
    <w:p w14:paraId="217E3443" w14:textId="77777777" w:rsidR="00A87DB6" w:rsidRPr="001E7EEE" w:rsidRDefault="00A87DB6" w:rsidP="00A87DB6">
      <w:pPr>
        <w:spacing w:after="0" w:line="240" w:lineRule="auto"/>
        <w:jc w:val="both"/>
        <w:rPr>
          <w:rFonts w:ascii="Times New Roman" w:hAnsi="Times New Roman" w:cs="Times New Roman"/>
          <w:b/>
        </w:rPr>
      </w:pPr>
      <w:r w:rsidRPr="001E7EEE">
        <w:rPr>
          <w:rFonts w:ascii="Times New Roman" w:hAnsi="Times New Roman" w:cs="Times New Roman"/>
          <w:b/>
        </w:rPr>
        <w:t xml:space="preserve">Día 3. </w:t>
      </w:r>
      <w:r w:rsidR="001C2E55" w:rsidRPr="001E7EEE">
        <w:rPr>
          <w:rFonts w:ascii="Times New Roman" w:hAnsi="Times New Roman" w:cs="Times New Roman"/>
          <w:b/>
        </w:rPr>
        <w:t>TORTUGUERO</w:t>
      </w:r>
    </w:p>
    <w:p w14:paraId="01A7AD0F" w14:textId="77777777" w:rsidR="00A87DB6" w:rsidRPr="001E7EEE" w:rsidRDefault="005F0F72" w:rsidP="00A87DB6">
      <w:pPr>
        <w:spacing w:after="0" w:line="240" w:lineRule="auto"/>
        <w:jc w:val="both"/>
        <w:rPr>
          <w:rFonts w:ascii="Times New Roman" w:hAnsi="Times New Roman" w:cs="Times New Roman"/>
        </w:rPr>
      </w:pPr>
      <w:r w:rsidRPr="001E7EEE">
        <w:rPr>
          <w:rFonts w:ascii="Times New Roman" w:hAnsi="Times New Roman" w:cs="Times New Roman"/>
        </w:rPr>
        <w:t>Desayuno</w:t>
      </w:r>
      <w:r w:rsidR="00A87DB6" w:rsidRPr="001E7EEE">
        <w:rPr>
          <w:rFonts w:ascii="Times New Roman" w:hAnsi="Times New Roman" w:cs="Times New Roman"/>
        </w:rPr>
        <w:t xml:space="preserve">. Mañana libre. </w:t>
      </w:r>
      <w:r w:rsidR="00912B14" w:rsidRPr="001E7EEE">
        <w:rPr>
          <w:rFonts w:ascii="Times New Roman" w:hAnsi="Times New Roman" w:cs="Times New Roman"/>
          <w:b/>
        </w:rPr>
        <w:t xml:space="preserve">Almuerzo. </w:t>
      </w:r>
      <w:r w:rsidR="00A87DB6" w:rsidRPr="001E7EEE">
        <w:rPr>
          <w:rFonts w:ascii="Times New Roman" w:hAnsi="Times New Roman" w:cs="Times New Roman"/>
        </w:rPr>
        <w:t xml:space="preserve">Por la tarde, caminata por los senderos privados del hotel y excursión en lancha para explorar el increíble sistema de canales navegables. Durante el recorrido descubriremos maravillosos bosques tropicales y una gran variedad de aves, </w:t>
      </w:r>
      <w:r w:rsidR="000A3909" w:rsidRPr="001E7EEE">
        <w:rPr>
          <w:rFonts w:ascii="Times New Roman" w:hAnsi="Times New Roman" w:cs="Times New Roman"/>
        </w:rPr>
        <w:t xml:space="preserve">reptiles y fauna diversa. </w:t>
      </w:r>
      <w:r w:rsidR="004856B7" w:rsidRPr="001E7EEE">
        <w:rPr>
          <w:rFonts w:ascii="Times New Roman" w:hAnsi="Times New Roman" w:cs="Times New Roman"/>
          <w:b/>
        </w:rPr>
        <w:t xml:space="preserve">Cena  </w:t>
      </w:r>
      <w:r w:rsidR="004856B7" w:rsidRPr="001E7EEE">
        <w:rPr>
          <w:rFonts w:ascii="Times New Roman" w:hAnsi="Times New Roman" w:cs="Times New Roman"/>
        </w:rPr>
        <w:t>y a</w:t>
      </w:r>
      <w:r w:rsidR="00A87DB6" w:rsidRPr="001E7EEE">
        <w:rPr>
          <w:rFonts w:ascii="Times New Roman" w:hAnsi="Times New Roman" w:cs="Times New Roman"/>
        </w:rPr>
        <w:t xml:space="preserve">lojamiento. </w:t>
      </w:r>
    </w:p>
    <w:p w14:paraId="18A6CD34" w14:textId="77777777" w:rsidR="00A87DB6" w:rsidRPr="001E7EEE" w:rsidRDefault="00A87DB6" w:rsidP="00A87DB6">
      <w:pPr>
        <w:spacing w:after="0" w:line="240" w:lineRule="auto"/>
        <w:jc w:val="both"/>
        <w:rPr>
          <w:rFonts w:ascii="Times New Roman" w:hAnsi="Times New Roman" w:cs="Times New Roman"/>
        </w:rPr>
      </w:pPr>
    </w:p>
    <w:p w14:paraId="521AF292" w14:textId="77777777" w:rsidR="00A87DB6" w:rsidRPr="001E7EEE" w:rsidRDefault="00A87DB6" w:rsidP="00A87DB6">
      <w:pPr>
        <w:spacing w:after="0" w:line="240" w:lineRule="auto"/>
        <w:jc w:val="both"/>
        <w:rPr>
          <w:rFonts w:ascii="Times New Roman" w:hAnsi="Times New Roman" w:cs="Times New Roman"/>
          <w:b/>
        </w:rPr>
      </w:pPr>
      <w:r w:rsidRPr="001E7EEE">
        <w:rPr>
          <w:rFonts w:ascii="Times New Roman" w:hAnsi="Times New Roman" w:cs="Times New Roman"/>
          <w:b/>
        </w:rPr>
        <w:t xml:space="preserve">Día 4. </w:t>
      </w:r>
      <w:r w:rsidR="001C2E55" w:rsidRPr="001E7EEE">
        <w:rPr>
          <w:rFonts w:ascii="Times New Roman" w:hAnsi="Times New Roman" w:cs="Times New Roman"/>
          <w:b/>
        </w:rPr>
        <w:t xml:space="preserve">TORTUGUERO- SARAPIQUÍ (114KM) </w:t>
      </w:r>
    </w:p>
    <w:p w14:paraId="6ED8B699" w14:textId="77777777" w:rsidR="00A87DB6" w:rsidRPr="001E7EEE" w:rsidRDefault="00A87DB6" w:rsidP="00A87DB6">
      <w:pPr>
        <w:spacing w:after="0" w:line="240" w:lineRule="auto"/>
        <w:jc w:val="both"/>
        <w:rPr>
          <w:rFonts w:ascii="Times New Roman" w:hAnsi="Times New Roman" w:cs="Times New Roman"/>
        </w:rPr>
      </w:pPr>
      <w:r w:rsidRPr="001E7EEE">
        <w:rPr>
          <w:rFonts w:ascii="Times New Roman" w:hAnsi="Times New Roman" w:cs="Times New Roman"/>
        </w:rPr>
        <w:t xml:space="preserve">Desayuno. Salida y navegación en lancha hasta el puerto de La Pavona, donde iniciaremos el camino hacia la zona de Guápiles. </w:t>
      </w:r>
      <w:r w:rsidRPr="001E7EEE">
        <w:rPr>
          <w:rFonts w:ascii="Times New Roman" w:hAnsi="Times New Roman" w:cs="Times New Roman"/>
          <w:b/>
        </w:rPr>
        <w:t>Almuerzo en ruta</w:t>
      </w:r>
      <w:r w:rsidRPr="001E7EEE">
        <w:rPr>
          <w:rFonts w:ascii="Times New Roman" w:hAnsi="Times New Roman" w:cs="Times New Roman"/>
        </w:rPr>
        <w:t>. Continuación hacia Sarapiquí, conocida en toda Costa Rica por sus sorprendente y rica biodiversidad. Llegada, tiempo libre y alojamiento.</w:t>
      </w:r>
    </w:p>
    <w:p w14:paraId="0AE1EECA" w14:textId="77777777" w:rsidR="00A87DB6" w:rsidRPr="001E7EEE" w:rsidRDefault="00A87DB6" w:rsidP="00A87DB6">
      <w:pPr>
        <w:spacing w:after="0" w:line="240" w:lineRule="auto"/>
        <w:jc w:val="both"/>
        <w:rPr>
          <w:rFonts w:ascii="Times New Roman" w:hAnsi="Times New Roman" w:cs="Times New Roman"/>
        </w:rPr>
      </w:pPr>
    </w:p>
    <w:p w14:paraId="189281BE" w14:textId="77777777" w:rsidR="00A87DB6" w:rsidRPr="001E7EEE" w:rsidRDefault="00A87DB6" w:rsidP="00A87DB6">
      <w:pPr>
        <w:spacing w:after="0" w:line="240" w:lineRule="auto"/>
        <w:jc w:val="both"/>
        <w:rPr>
          <w:rFonts w:ascii="Times New Roman" w:hAnsi="Times New Roman" w:cs="Times New Roman"/>
          <w:b/>
        </w:rPr>
      </w:pPr>
      <w:r w:rsidRPr="001E7EEE">
        <w:rPr>
          <w:rFonts w:ascii="Times New Roman" w:hAnsi="Times New Roman" w:cs="Times New Roman"/>
          <w:b/>
        </w:rPr>
        <w:t xml:space="preserve">Días </w:t>
      </w:r>
      <w:r w:rsidR="001C2E55" w:rsidRPr="001E7EEE">
        <w:rPr>
          <w:rFonts w:ascii="Times New Roman" w:hAnsi="Times New Roman" w:cs="Times New Roman"/>
          <w:b/>
        </w:rPr>
        <w:t xml:space="preserve">5 </w:t>
      </w:r>
      <w:r w:rsidR="00162E42" w:rsidRPr="001E7EEE">
        <w:rPr>
          <w:rFonts w:ascii="Times New Roman" w:hAnsi="Times New Roman" w:cs="Times New Roman"/>
          <w:b/>
        </w:rPr>
        <w:t>-</w:t>
      </w:r>
      <w:r w:rsidR="001C2E55" w:rsidRPr="001E7EEE">
        <w:rPr>
          <w:rFonts w:ascii="Times New Roman" w:hAnsi="Times New Roman" w:cs="Times New Roman"/>
          <w:b/>
        </w:rPr>
        <w:t xml:space="preserve"> 6. SARAPIQUÍ</w:t>
      </w:r>
    </w:p>
    <w:p w14:paraId="47881F01" w14:textId="77777777" w:rsidR="00A87DB6" w:rsidRPr="001E7EEE" w:rsidRDefault="00A87DB6" w:rsidP="00A87DB6">
      <w:pPr>
        <w:spacing w:after="0" w:line="240" w:lineRule="auto"/>
        <w:jc w:val="both"/>
        <w:rPr>
          <w:rFonts w:ascii="Times New Roman" w:hAnsi="Times New Roman" w:cs="Times New Roman"/>
        </w:rPr>
      </w:pPr>
      <w:r w:rsidRPr="001E7EEE">
        <w:rPr>
          <w:rFonts w:ascii="Times New Roman" w:hAnsi="Times New Roman" w:cs="Times New Roman"/>
        </w:rPr>
        <w:t>Desayuno</w:t>
      </w:r>
      <w:r w:rsidR="005229D1" w:rsidRPr="001E7EEE">
        <w:rPr>
          <w:rFonts w:ascii="Times New Roman" w:hAnsi="Times New Roman" w:cs="Times New Roman"/>
        </w:rPr>
        <w:t>s</w:t>
      </w:r>
      <w:r w:rsidRPr="001E7EEE">
        <w:rPr>
          <w:rFonts w:ascii="Times New Roman" w:hAnsi="Times New Roman" w:cs="Times New Roman"/>
        </w:rPr>
        <w:t>. Días libres. En Sarapiquí se encuentran varias reservas naturales y parques nacionales incluyendo el Parque Nacional Braulio Carrillo y la zona Protegida de Sarapiquí. Disfrute del aire libre haciendo caminatas, rafting a lo largo del Río Sarapiquí o dando un paseo en bote para observar la vida salvaje de esta región. Alojamiento.</w:t>
      </w:r>
    </w:p>
    <w:p w14:paraId="4C1A400E" w14:textId="77777777" w:rsidR="00A87DB6" w:rsidRPr="001E7EEE" w:rsidRDefault="00A87DB6" w:rsidP="00A87DB6">
      <w:pPr>
        <w:spacing w:after="0" w:line="240" w:lineRule="auto"/>
        <w:jc w:val="both"/>
        <w:rPr>
          <w:rFonts w:ascii="Times New Roman" w:hAnsi="Times New Roman" w:cs="Times New Roman"/>
        </w:rPr>
      </w:pPr>
    </w:p>
    <w:p w14:paraId="261838FF" w14:textId="77777777" w:rsidR="00A87DB6" w:rsidRPr="001E7EEE" w:rsidRDefault="00A87DB6" w:rsidP="00A87DB6">
      <w:pPr>
        <w:spacing w:after="0" w:line="240" w:lineRule="auto"/>
        <w:jc w:val="both"/>
        <w:rPr>
          <w:rFonts w:ascii="Times New Roman" w:hAnsi="Times New Roman" w:cs="Times New Roman"/>
          <w:b/>
        </w:rPr>
      </w:pPr>
      <w:r w:rsidRPr="001E7EEE">
        <w:rPr>
          <w:rFonts w:ascii="Times New Roman" w:hAnsi="Times New Roman" w:cs="Times New Roman"/>
          <w:b/>
        </w:rPr>
        <w:t xml:space="preserve">Día 7. </w:t>
      </w:r>
      <w:r w:rsidR="001C2E55" w:rsidRPr="001E7EEE">
        <w:rPr>
          <w:rFonts w:ascii="Times New Roman" w:hAnsi="Times New Roman" w:cs="Times New Roman"/>
          <w:b/>
        </w:rPr>
        <w:t>SARAPIQUÍ - ARENAL (117KM)</w:t>
      </w:r>
    </w:p>
    <w:p w14:paraId="0A4F554C" w14:textId="77777777" w:rsidR="00A87DB6" w:rsidRPr="001E7EEE" w:rsidRDefault="00A87DB6" w:rsidP="00A87DB6">
      <w:pPr>
        <w:spacing w:after="0" w:line="240" w:lineRule="auto"/>
        <w:jc w:val="both"/>
        <w:rPr>
          <w:rFonts w:ascii="Times New Roman" w:hAnsi="Times New Roman" w:cs="Times New Roman"/>
        </w:rPr>
      </w:pPr>
      <w:r w:rsidRPr="001E7EEE">
        <w:rPr>
          <w:rFonts w:ascii="Times New Roman" w:hAnsi="Times New Roman" w:cs="Times New Roman"/>
        </w:rPr>
        <w:t xml:space="preserve">Desayuno. Salida hacia Arenal, famosa por su majestuoso volcán de más de 6.000 metros de altura, uno de los lugares más visitados del país, donde destacan las propiedades beneficiosas de sus aguas termales. Llegada, tiempo libre y alojamiento. </w:t>
      </w:r>
    </w:p>
    <w:p w14:paraId="2088031A" w14:textId="77777777" w:rsidR="00A87DB6" w:rsidRPr="001E7EEE" w:rsidRDefault="00A87DB6" w:rsidP="00A87DB6">
      <w:pPr>
        <w:spacing w:after="0" w:line="240" w:lineRule="auto"/>
        <w:jc w:val="both"/>
        <w:rPr>
          <w:rFonts w:ascii="Times New Roman" w:hAnsi="Times New Roman" w:cs="Times New Roman"/>
        </w:rPr>
      </w:pPr>
    </w:p>
    <w:p w14:paraId="1CEBC2A8" w14:textId="77777777" w:rsidR="00A87DB6" w:rsidRPr="001E7EEE" w:rsidRDefault="00A87DB6" w:rsidP="00A87DB6">
      <w:pPr>
        <w:spacing w:after="0" w:line="240" w:lineRule="auto"/>
        <w:jc w:val="both"/>
        <w:rPr>
          <w:rFonts w:ascii="Times New Roman" w:hAnsi="Times New Roman" w:cs="Times New Roman"/>
          <w:b/>
        </w:rPr>
      </w:pPr>
      <w:r w:rsidRPr="001E7EEE">
        <w:rPr>
          <w:rFonts w:ascii="Times New Roman" w:hAnsi="Times New Roman" w:cs="Times New Roman"/>
          <w:b/>
        </w:rPr>
        <w:t xml:space="preserve">Día 8. </w:t>
      </w:r>
      <w:r w:rsidR="001C2E55" w:rsidRPr="001E7EEE">
        <w:rPr>
          <w:rFonts w:ascii="Times New Roman" w:hAnsi="Times New Roman" w:cs="Times New Roman"/>
          <w:b/>
        </w:rPr>
        <w:t>ARENAL</w:t>
      </w:r>
    </w:p>
    <w:p w14:paraId="1B976214" w14:textId="77777777" w:rsidR="00A87DB6" w:rsidRPr="001E7EEE" w:rsidRDefault="00A87DB6" w:rsidP="00A87DB6">
      <w:pPr>
        <w:spacing w:after="0" w:line="240" w:lineRule="auto"/>
        <w:jc w:val="both"/>
        <w:rPr>
          <w:rFonts w:ascii="Times New Roman" w:hAnsi="Times New Roman" w:cs="Times New Roman"/>
        </w:rPr>
      </w:pPr>
      <w:r w:rsidRPr="001E7EEE">
        <w:rPr>
          <w:rFonts w:ascii="Times New Roman" w:hAnsi="Times New Roman" w:cs="Times New Roman"/>
        </w:rPr>
        <w:t xml:space="preserve">Desayuno. Día libre para disfrutar de este bello entorno natural. </w:t>
      </w:r>
      <w:r w:rsidRPr="001E7EEE">
        <w:rPr>
          <w:rFonts w:ascii="Times New Roman" w:hAnsi="Times New Roman" w:cs="Times New Roman"/>
          <w:u w:val="single"/>
        </w:rPr>
        <w:t>Posibilidad de realizar excursiones</w:t>
      </w:r>
      <w:r w:rsidRPr="001E7EEE">
        <w:rPr>
          <w:rFonts w:ascii="Times New Roman" w:hAnsi="Times New Roman" w:cs="Times New Roman"/>
        </w:rPr>
        <w:t xml:space="preserve"> </w:t>
      </w:r>
      <w:r w:rsidRPr="001E7EEE">
        <w:rPr>
          <w:rFonts w:ascii="Times New Roman" w:hAnsi="Times New Roman" w:cs="Times New Roman"/>
          <w:u w:val="single"/>
        </w:rPr>
        <w:t>opcionales: Puentes Colgantes o la Catarata La Fortuna</w:t>
      </w:r>
      <w:r w:rsidRPr="001E7EEE">
        <w:rPr>
          <w:rFonts w:ascii="Times New Roman" w:hAnsi="Times New Roman" w:cs="Times New Roman"/>
        </w:rPr>
        <w:t xml:space="preserve">, con un bello mirador desde donde observar los 70 metros de caída libre de agua. Alojamiento </w:t>
      </w:r>
    </w:p>
    <w:p w14:paraId="199A51D7" w14:textId="77777777" w:rsidR="00A87DB6" w:rsidRPr="001E7EEE" w:rsidRDefault="00A87DB6" w:rsidP="00A87DB6">
      <w:pPr>
        <w:spacing w:after="0" w:line="240" w:lineRule="auto"/>
        <w:jc w:val="both"/>
        <w:rPr>
          <w:rFonts w:ascii="Times New Roman" w:hAnsi="Times New Roman" w:cs="Times New Roman"/>
        </w:rPr>
      </w:pPr>
    </w:p>
    <w:p w14:paraId="50425DE7" w14:textId="77777777" w:rsidR="00A87DB6" w:rsidRPr="001E7EEE" w:rsidRDefault="00A87DB6" w:rsidP="00A87DB6">
      <w:pPr>
        <w:spacing w:after="0" w:line="240" w:lineRule="auto"/>
        <w:jc w:val="both"/>
        <w:rPr>
          <w:rFonts w:ascii="Times New Roman" w:hAnsi="Times New Roman" w:cs="Times New Roman"/>
          <w:b/>
        </w:rPr>
      </w:pPr>
      <w:r w:rsidRPr="001E7EEE">
        <w:rPr>
          <w:rFonts w:ascii="Times New Roman" w:hAnsi="Times New Roman" w:cs="Times New Roman"/>
          <w:b/>
        </w:rPr>
        <w:t xml:space="preserve">Día 9. </w:t>
      </w:r>
      <w:r w:rsidR="001C2E55" w:rsidRPr="001E7EEE">
        <w:rPr>
          <w:rFonts w:ascii="Times New Roman" w:hAnsi="Times New Roman" w:cs="Times New Roman"/>
          <w:b/>
        </w:rPr>
        <w:t>ARENAL - GUANACASTE (186KM)</w:t>
      </w:r>
    </w:p>
    <w:p w14:paraId="1D19349F" w14:textId="77777777" w:rsidR="00A87DB6" w:rsidRPr="001E7EEE" w:rsidRDefault="00A87DB6" w:rsidP="00A87DB6">
      <w:pPr>
        <w:spacing w:after="0" w:line="240" w:lineRule="auto"/>
        <w:jc w:val="both"/>
        <w:rPr>
          <w:rFonts w:ascii="Times New Roman" w:hAnsi="Times New Roman" w:cs="Times New Roman"/>
        </w:rPr>
      </w:pPr>
      <w:r w:rsidRPr="001E7EEE">
        <w:rPr>
          <w:rFonts w:ascii="Times New Roman" w:hAnsi="Times New Roman" w:cs="Times New Roman"/>
        </w:rPr>
        <w:t>Desayuno. Por la mañana, salida hacia Liberia, provincia de Guanacaste, que cuenta algunas de las más increíbles playas del país, selvas y volcanes. Llegada, tiempo libre y alojamiento.</w:t>
      </w:r>
    </w:p>
    <w:p w14:paraId="6B047919" w14:textId="77777777" w:rsidR="00A87DB6" w:rsidRPr="001E7EEE" w:rsidRDefault="00A87DB6" w:rsidP="00A87DB6">
      <w:pPr>
        <w:spacing w:after="0" w:line="240" w:lineRule="auto"/>
        <w:jc w:val="both"/>
        <w:rPr>
          <w:rFonts w:ascii="Times New Roman" w:hAnsi="Times New Roman" w:cs="Times New Roman"/>
        </w:rPr>
      </w:pPr>
    </w:p>
    <w:p w14:paraId="25A69CE9" w14:textId="77777777" w:rsidR="00705BF9" w:rsidRDefault="00705BF9" w:rsidP="00A87DB6">
      <w:pPr>
        <w:spacing w:after="0" w:line="240" w:lineRule="auto"/>
        <w:jc w:val="both"/>
        <w:rPr>
          <w:rFonts w:ascii="Times New Roman" w:hAnsi="Times New Roman" w:cs="Times New Roman"/>
          <w:b/>
        </w:rPr>
      </w:pPr>
    </w:p>
    <w:p w14:paraId="03DE4E9F" w14:textId="77777777" w:rsidR="00A87DB6" w:rsidRPr="001E7EEE" w:rsidRDefault="00A87DB6" w:rsidP="00A87DB6">
      <w:pPr>
        <w:spacing w:after="0" w:line="240" w:lineRule="auto"/>
        <w:jc w:val="both"/>
        <w:rPr>
          <w:rFonts w:ascii="Times New Roman" w:hAnsi="Times New Roman" w:cs="Times New Roman"/>
          <w:b/>
        </w:rPr>
      </w:pPr>
      <w:r w:rsidRPr="001E7EEE">
        <w:rPr>
          <w:rFonts w:ascii="Times New Roman" w:hAnsi="Times New Roman" w:cs="Times New Roman"/>
          <w:b/>
        </w:rPr>
        <w:lastRenderedPageBreak/>
        <w:t xml:space="preserve">Días 10 </w:t>
      </w:r>
      <w:r w:rsidR="00162E42" w:rsidRPr="001E7EEE">
        <w:rPr>
          <w:rFonts w:ascii="Times New Roman" w:hAnsi="Times New Roman" w:cs="Times New Roman"/>
          <w:b/>
        </w:rPr>
        <w:t>-</w:t>
      </w:r>
      <w:r w:rsidRPr="001E7EEE">
        <w:rPr>
          <w:rFonts w:ascii="Times New Roman" w:hAnsi="Times New Roman" w:cs="Times New Roman"/>
          <w:b/>
        </w:rPr>
        <w:t xml:space="preserve"> 11. </w:t>
      </w:r>
      <w:r w:rsidR="001C2E55" w:rsidRPr="001E7EEE">
        <w:rPr>
          <w:rFonts w:ascii="Times New Roman" w:hAnsi="Times New Roman" w:cs="Times New Roman"/>
          <w:b/>
        </w:rPr>
        <w:t>GUANACASTE</w:t>
      </w:r>
    </w:p>
    <w:p w14:paraId="027AD12E" w14:textId="77777777" w:rsidR="00A87DB6" w:rsidRPr="001E7EEE" w:rsidRDefault="00A87DB6" w:rsidP="00A87DB6">
      <w:pPr>
        <w:spacing w:after="0" w:line="240" w:lineRule="auto"/>
        <w:jc w:val="both"/>
        <w:rPr>
          <w:rFonts w:ascii="Times New Roman" w:hAnsi="Times New Roman" w:cs="Times New Roman"/>
        </w:rPr>
      </w:pPr>
      <w:r w:rsidRPr="001E7EEE">
        <w:rPr>
          <w:rFonts w:ascii="Times New Roman" w:hAnsi="Times New Roman" w:cs="Times New Roman"/>
        </w:rPr>
        <w:t>Desayuno</w:t>
      </w:r>
      <w:r w:rsidR="005229D1" w:rsidRPr="001E7EEE">
        <w:rPr>
          <w:rFonts w:ascii="Times New Roman" w:hAnsi="Times New Roman" w:cs="Times New Roman"/>
        </w:rPr>
        <w:t>s</w:t>
      </w:r>
      <w:r w:rsidRPr="001E7EEE">
        <w:rPr>
          <w:rFonts w:ascii="Times New Roman" w:hAnsi="Times New Roman" w:cs="Times New Roman"/>
        </w:rPr>
        <w:t xml:space="preserve">. Días libres. Liberia cuenta con una privilegiada ubicación, ya que cerca de ella existen varias áreas naturales de gran importancia como el Parque Nacional Santa Rosa y el Parque Nacional Rincón de la Vieja. En sus inmediaciones también se encuentran algunas de las mejores playas para practicar surf y snorkel. Alojamiento. </w:t>
      </w:r>
    </w:p>
    <w:p w14:paraId="3CB773A7" w14:textId="77777777" w:rsidR="00A87DB6" w:rsidRPr="001E7EEE" w:rsidRDefault="00A87DB6" w:rsidP="00A87DB6">
      <w:pPr>
        <w:spacing w:after="0" w:line="240" w:lineRule="auto"/>
        <w:jc w:val="both"/>
        <w:rPr>
          <w:rFonts w:ascii="Times New Roman" w:hAnsi="Times New Roman" w:cs="Times New Roman"/>
        </w:rPr>
      </w:pPr>
    </w:p>
    <w:p w14:paraId="64DCB25F" w14:textId="77777777" w:rsidR="00A87DB6" w:rsidRPr="001E7EEE" w:rsidRDefault="00A87DB6" w:rsidP="00A87DB6">
      <w:pPr>
        <w:spacing w:after="0" w:line="240" w:lineRule="auto"/>
        <w:jc w:val="both"/>
        <w:rPr>
          <w:rFonts w:ascii="Times New Roman" w:hAnsi="Times New Roman" w:cs="Times New Roman"/>
          <w:b/>
        </w:rPr>
      </w:pPr>
      <w:r w:rsidRPr="001E7EEE">
        <w:rPr>
          <w:rFonts w:ascii="Times New Roman" w:hAnsi="Times New Roman" w:cs="Times New Roman"/>
          <w:b/>
        </w:rPr>
        <w:t xml:space="preserve">Día 12. </w:t>
      </w:r>
      <w:r w:rsidR="001C2E55" w:rsidRPr="001E7EEE">
        <w:rPr>
          <w:rFonts w:ascii="Times New Roman" w:hAnsi="Times New Roman" w:cs="Times New Roman"/>
          <w:b/>
        </w:rPr>
        <w:t>GUANACASTE - SAN JOSÉ (255KM)</w:t>
      </w:r>
    </w:p>
    <w:p w14:paraId="01B3DC27" w14:textId="77777777" w:rsidR="0065795D" w:rsidRPr="001E7EEE" w:rsidRDefault="00A87DB6" w:rsidP="00A87DB6">
      <w:pPr>
        <w:spacing w:after="0" w:line="240" w:lineRule="auto"/>
        <w:jc w:val="both"/>
        <w:rPr>
          <w:rFonts w:ascii="Times New Roman" w:hAnsi="Times New Roman" w:cs="Times New Roman"/>
        </w:rPr>
      </w:pPr>
      <w:r w:rsidRPr="001E7EEE">
        <w:rPr>
          <w:rFonts w:ascii="Times New Roman" w:hAnsi="Times New Roman" w:cs="Times New Roman"/>
        </w:rPr>
        <w:t xml:space="preserve">Desayuno. Traslado al Aeropuerto Internacional de San </w:t>
      </w:r>
      <w:r w:rsidR="00895BFA" w:rsidRPr="001E7EEE">
        <w:rPr>
          <w:rFonts w:ascii="Times New Roman" w:hAnsi="Times New Roman" w:cs="Times New Roman"/>
        </w:rPr>
        <w:t>José y…</w:t>
      </w:r>
    </w:p>
    <w:p w14:paraId="6C117E63" w14:textId="77777777" w:rsidR="00895BFA" w:rsidRPr="001E7EEE" w:rsidRDefault="00895BFA" w:rsidP="00895BFA">
      <w:pPr>
        <w:spacing w:after="0" w:line="240" w:lineRule="auto"/>
        <w:jc w:val="center"/>
        <w:rPr>
          <w:rFonts w:ascii="Times New Roman" w:hAnsi="Times New Roman" w:cs="Times New Roman"/>
          <w:b/>
        </w:rPr>
      </w:pPr>
    </w:p>
    <w:p w14:paraId="762A7AF9" w14:textId="77777777" w:rsidR="00895BFA" w:rsidRPr="001E7EEE" w:rsidRDefault="00895BFA" w:rsidP="00895BFA">
      <w:pPr>
        <w:spacing w:after="0" w:line="240" w:lineRule="auto"/>
        <w:jc w:val="center"/>
        <w:rPr>
          <w:rFonts w:ascii="Times New Roman" w:hAnsi="Times New Roman" w:cs="Times New Roman"/>
          <w:b/>
        </w:rPr>
      </w:pPr>
      <w:r w:rsidRPr="001E7EEE">
        <w:rPr>
          <w:rFonts w:ascii="Times New Roman" w:hAnsi="Times New Roman" w:cs="Times New Roman"/>
          <w:b/>
        </w:rPr>
        <w:t>FIN DE NUESTROS SERVICIOS</w:t>
      </w:r>
    </w:p>
    <w:p w14:paraId="56BC9FA9" w14:textId="77777777" w:rsidR="001334D7" w:rsidRPr="001E7EEE" w:rsidRDefault="001334D7" w:rsidP="00895BFA">
      <w:pPr>
        <w:spacing w:after="0" w:line="240" w:lineRule="auto"/>
        <w:jc w:val="center"/>
        <w:rPr>
          <w:rFonts w:ascii="Times New Roman" w:hAnsi="Times New Roman" w:cs="Times New Roman"/>
          <w:b/>
        </w:rPr>
      </w:pPr>
    </w:p>
    <w:p w14:paraId="1D460451" w14:textId="77777777" w:rsidR="00D8303E" w:rsidRPr="001E7EEE" w:rsidRDefault="00D8303E" w:rsidP="001334D7">
      <w:pPr>
        <w:spacing w:after="0" w:line="240" w:lineRule="auto"/>
        <w:jc w:val="both"/>
        <w:rPr>
          <w:rFonts w:ascii="Times New Roman" w:hAnsi="Times New Roman" w:cs="Times New Roman"/>
          <w:b/>
        </w:rPr>
      </w:pPr>
    </w:p>
    <w:p w14:paraId="22205CD0" w14:textId="77777777" w:rsidR="001334D7" w:rsidRPr="001E7EEE" w:rsidRDefault="001334D7" w:rsidP="001334D7">
      <w:pPr>
        <w:spacing w:after="0" w:line="240" w:lineRule="auto"/>
        <w:jc w:val="both"/>
        <w:rPr>
          <w:rFonts w:ascii="Times New Roman" w:hAnsi="Times New Roman" w:cs="Times New Roman"/>
          <w:b/>
        </w:rPr>
      </w:pPr>
      <w:r w:rsidRPr="001E7EEE">
        <w:rPr>
          <w:rFonts w:ascii="Times New Roman" w:hAnsi="Times New Roman" w:cs="Times New Roman"/>
          <w:b/>
        </w:rPr>
        <w:t>PRECIOS POR PERSONA PARA PAGAR EN DOLARES</w:t>
      </w:r>
    </w:p>
    <w:p w14:paraId="4E9552AE" w14:textId="77777777" w:rsidR="00172C6C" w:rsidRPr="001E7EEE" w:rsidRDefault="00172C6C" w:rsidP="001334D7">
      <w:pPr>
        <w:spacing w:after="0" w:line="240" w:lineRule="auto"/>
        <w:jc w:val="both"/>
        <w:rPr>
          <w:rFonts w:ascii="Times New Roman" w:hAnsi="Times New Roman" w:cs="Times New Roman"/>
          <w:b/>
        </w:rPr>
      </w:pPr>
    </w:p>
    <w:tbl>
      <w:tblPr>
        <w:tblStyle w:val="Tablaconcuadrcula"/>
        <w:tblW w:w="0" w:type="auto"/>
        <w:tblLook w:val="04A0" w:firstRow="1" w:lastRow="0" w:firstColumn="1" w:lastColumn="0" w:noHBand="0" w:noVBand="1"/>
      </w:tblPr>
      <w:tblGrid>
        <w:gridCol w:w="2207"/>
        <w:gridCol w:w="2202"/>
        <w:gridCol w:w="2204"/>
        <w:gridCol w:w="2215"/>
      </w:tblGrid>
      <w:tr w:rsidR="0016214D" w:rsidRPr="001E7EEE" w14:paraId="24386DB9" w14:textId="77777777" w:rsidTr="000D1F78">
        <w:trPr>
          <w:trHeight w:val="547"/>
        </w:trPr>
        <w:tc>
          <w:tcPr>
            <w:tcW w:w="2244" w:type="dxa"/>
            <w:vAlign w:val="center"/>
          </w:tcPr>
          <w:p w14:paraId="5191C31D" w14:textId="77777777" w:rsidR="0016214D" w:rsidRPr="001E7EEE" w:rsidRDefault="0016214D" w:rsidP="00E82F69">
            <w:pPr>
              <w:jc w:val="center"/>
              <w:rPr>
                <w:rFonts w:ascii="Times New Roman" w:hAnsi="Times New Roman" w:cs="Times New Roman"/>
                <w:b/>
              </w:rPr>
            </w:pPr>
            <w:r w:rsidRPr="001E7EEE">
              <w:rPr>
                <w:rFonts w:ascii="Times New Roman" w:hAnsi="Times New Roman" w:cs="Times New Roman"/>
                <w:b/>
              </w:rPr>
              <w:t>Tarifas Validas</w:t>
            </w:r>
          </w:p>
        </w:tc>
        <w:tc>
          <w:tcPr>
            <w:tcW w:w="2244" w:type="dxa"/>
            <w:vAlign w:val="center"/>
          </w:tcPr>
          <w:p w14:paraId="5FF70A92" w14:textId="77777777" w:rsidR="0016214D" w:rsidRPr="001E7EEE" w:rsidRDefault="0016214D" w:rsidP="00E82F69">
            <w:pPr>
              <w:jc w:val="center"/>
              <w:rPr>
                <w:rFonts w:ascii="Times New Roman" w:hAnsi="Times New Roman" w:cs="Times New Roman"/>
                <w:b/>
              </w:rPr>
            </w:pPr>
            <w:r w:rsidRPr="001E7EEE">
              <w:rPr>
                <w:rFonts w:ascii="Times New Roman" w:hAnsi="Times New Roman" w:cs="Times New Roman"/>
                <w:b/>
              </w:rPr>
              <w:t>Doble</w:t>
            </w:r>
          </w:p>
        </w:tc>
        <w:tc>
          <w:tcPr>
            <w:tcW w:w="2245" w:type="dxa"/>
            <w:vAlign w:val="center"/>
          </w:tcPr>
          <w:p w14:paraId="235D777B" w14:textId="77777777" w:rsidR="0016214D" w:rsidRPr="001E7EEE" w:rsidRDefault="0016214D" w:rsidP="00E82F69">
            <w:pPr>
              <w:jc w:val="center"/>
              <w:rPr>
                <w:rFonts w:ascii="Times New Roman" w:hAnsi="Times New Roman" w:cs="Times New Roman"/>
                <w:b/>
              </w:rPr>
            </w:pPr>
            <w:r w:rsidRPr="001E7EEE">
              <w:rPr>
                <w:rFonts w:ascii="Times New Roman" w:hAnsi="Times New Roman" w:cs="Times New Roman"/>
                <w:b/>
              </w:rPr>
              <w:t>Triple</w:t>
            </w:r>
          </w:p>
        </w:tc>
        <w:tc>
          <w:tcPr>
            <w:tcW w:w="2245" w:type="dxa"/>
            <w:vAlign w:val="center"/>
          </w:tcPr>
          <w:p w14:paraId="53BD6780" w14:textId="77777777" w:rsidR="0016214D" w:rsidRPr="001E7EEE" w:rsidRDefault="0016214D" w:rsidP="00E82F69">
            <w:pPr>
              <w:jc w:val="center"/>
              <w:rPr>
                <w:rFonts w:ascii="Times New Roman" w:hAnsi="Times New Roman" w:cs="Times New Roman"/>
                <w:b/>
              </w:rPr>
            </w:pPr>
            <w:proofErr w:type="spellStart"/>
            <w:r w:rsidRPr="001E7EEE">
              <w:rPr>
                <w:rFonts w:ascii="Times New Roman" w:hAnsi="Times New Roman" w:cs="Times New Roman"/>
                <w:b/>
              </w:rPr>
              <w:t>Sup</w:t>
            </w:r>
            <w:proofErr w:type="spellEnd"/>
            <w:r w:rsidRPr="001E7EEE">
              <w:rPr>
                <w:rFonts w:ascii="Times New Roman" w:hAnsi="Times New Roman" w:cs="Times New Roman"/>
                <w:b/>
              </w:rPr>
              <w:t>. Individual</w:t>
            </w:r>
          </w:p>
        </w:tc>
      </w:tr>
      <w:tr w:rsidR="00E82F69" w:rsidRPr="001E7EEE" w14:paraId="207F0691" w14:textId="77777777" w:rsidTr="00E82F69">
        <w:tc>
          <w:tcPr>
            <w:tcW w:w="2244" w:type="dxa"/>
            <w:vAlign w:val="center"/>
          </w:tcPr>
          <w:p w14:paraId="23D60BFB" w14:textId="77777777" w:rsidR="00E82F69" w:rsidRPr="001E7EEE" w:rsidRDefault="00E82F69" w:rsidP="00E82F69">
            <w:pPr>
              <w:rPr>
                <w:rFonts w:ascii="Times New Roman" w:hAnsi="Times New Roman" w:cs="Times New Roman"/>
              </w:rPr>
            </w:pPr>
            <w:r w:rsidRPr="001E7EEE">
              <w:rPr>
                <w:rFonts w:ascii="Times New Roman" w:hAnsi="Times New Roman" w:cs="Times New Roman"/>
              </w:rPr>
              <w:t>Mar 01 - Abr 30</w:t>
            </w:r>
          </w:p>
        </w:tc>
        <w:tc>
          <w:tcPr>
            <w:tcW w:w="2244" w:type="dxa"/>
            <w:vAlign w:val="center"/>
          </w:tcPr>
          <w:p w14:paraId="65965161" w14:textId="77777777" w:rsidR="00E82F69" w:rsidRPr="001E7EEE" w:rsidRDefault="00ED25C6" w:rsidP="00E82F69">
            <w:pPr>
              <w:jc w:val="center"/>
              <w:rPr>
                <w:rFonts w:ascii="Times New Roman" w:hAnsi="Times New Roman" w:cs="Times New Roman"/>
              </w:rPr>
            </w:pPr>
            <w:r w:rsidRPr="001E7EEE">
              <w:rPr>
                <w:rFonts w:ascii="Times New Roman" w:hAnsi="Times New Roman" w:cs="Times New Roman"/>
              </w:rPr>
              <w:t>1.846</w:t>
            </w:r>
          </w:p>
        </w:tc>
        <w:tc>
          <w:tcPr>
            <w:tcW w:w="2245" w:type="dxa"/>
            <w:vAlign w:val="center"/>
          </w:tcPr>
          <w:p w14:paraId="52BCF517" w14:textId="77777777" w:rsidR="00E82F69" w:rsidRPr="001E7EEE" w:rsidRDefault="00ED25C6" w:rsidP="00E82F69">
            <w:pPr>
              <w:jc w:val="center"/>
              <w:rPr>
                <w:rFonts w:ascii="Times New Roman" w:hAnsi="Times New Roman" w:cs="Times New Roman"/>
              </w:rPr>
            </w:pPr>
            <w:r w:rsidRPr="001E7EEE">
              <w:rPr>
                <w:rFonts w:ascii="Times New Roman" w:hAnsi="Times New Roman" w:cs="Times New Roman"/>
              </w:rPr>
              <w:t>1.610</w:t>
            </w:r>
          </w:p>
        </w:tc>
        <w:tc>
          <w:tcPr>
            <w:tcW w:w="2245" w:type="dxa"/>
            <w:vAlign w:val="center"/>
          </w:tcPr>
          <w:p w14:paraId="3613610D" w14:textId="77777777" w:rsidR="00E82F69" w:rsidRPr="001E7EEE" w:rsidRDefault="00ED25C6" w:rsidP="00E82F69">
            <w:pPr>
              <w:jc w:val="center"/>
              <w:rPr>
                <w:rFonts w:ascii="Times New Roman" w:hAnsi="Times New Roman" w:cs="Times New Roman"/>
              </w:rPr>
            </w:pPr>
            <w:r w:rsidRPr="001E7EEE">
              <w:rPr>
                <w:rFonts w:ascii="Times New Roman" w:hAnsi="Times New Roman" w:cs="Times New Roman"/>
              </w:rPr>
              <w:t>956</w:t>
            </w:r>
          </w:p>
        </w:tc>
      </w:tr>
      <w:tr w:rsidR="00E82F69" w:rsidRPr="001E7EEE" w14:paraId="0C91F122" w14:textId="77777777" w:rsidTr="00E82F69">
        <w:tc>
          <w:tcPr>
            <w:tcW w:w="2244" w:type="dxa"/>
            <w:vAlign w:val="center"/>
          </w:tcPr>
          <w:p w14:paraId="442BB028" w14:textId="77777777" w:rsidR="004B47B4" w:rsidRPr="001E7EEE" w:rsidRDefault="00E82F69" w:rsidP="00E82F69">
            <w:pPr>
              <w:rPr>
                <w:rFonts w:ascii="Times New Roman" w:hAnsi="Times New Roman" w:cs="Times New Roman"/>
              </w:rPr>
            </w:pPr>
            <w:r w:rsidRPr="001E7EEE">
              <w:rPr>
                <w:rFonts w:ascii="Times New Roman" w:hAnsi="Times New Roman" w:cs="Times New Roman"/>
              </w:rPr>
              <w:t xml:space="preserve">May 01 - Jun 30 // </w:t>
            </w:r>
          </w:p>
          <w:p w14:paraId="5B11D34F" w14:textId="77777777" w:rsidR="00E82F69" w:rsidRPr="001E7EEE" w:rsidRDefault="00E82F69" w:rsidP="00E82F69">
            <w:pPr>
              <w:rPr>
                <w:rFonts w:ascii="Times New Roman" w:hAnsi="Times New Roman" w:cs="Times New Roman"/>
              </w:rPr>
            </w:pPr>
            <w:proofErr w:type="spellStart"/>
            <w:r w:rsidRPr="001E7EEE">
              <w:rPr>
                <w:rFonts w:ascii="Times New Roman" w:hAnsi="Times New Roman" w:cs="Times New Roman"/>
              </w:rPr>
              <w:t>Sep</w:t>
            </w:r>
            <w:proofErr w:type="spellEnd"/>
            <w:r w:rsidRPr="001E7EEE">
              <w:rPr>
                <w:rFonts w:ascii="Times New Roman" w:hAnsi="Times New Roman" w:cs="Times New Roman"/>
              </w:rPr>
              <w:t xml:space="preserve"> 01 </w:t>
            </w:r>
            <w:r w:rsidR="00ED25C6" w:rsidRPr="001E7EEE">
              <w:rPr>
                <w:rFonts w:ascii="Times New Roman" w:hAnsi="Times New Roman" w:cs="Times New Roman"/>
              </w:rPr>
              <w:t>– Nov 30</w:t>
            </w:r>
          </w:p>
        </w:tc>
        <w:tc>
          <w:tcPr>
            <w:tcW w:w="2244" w:type="dxa"/>
            <w:vAlign w:val="center"/>
          </w:tcPr>
          <w:p w14:paraId="55E4634D" w14:textId="77777777" w:rsidR="00E82F69" w:rsidRPr="001E7EEE" w:rsidRDefault="0096282B" w:rsidP="00E82F69">
            <w:pPr>
              <w:jc w:val="center"/>
              <w:rPr>
                <w:rFonts w:ascii="Times New Roman" w:hAnsi="Times New Roman" w:cs="Times New Roman"/>
              </w:rPr>
            </w:pPr>
            <w:r w:rsidRPr="001E7EEE">
              <w:rPr>
                <w:rFonts w:ascii="Times New Roman" w:hAnsi="Times New Roman" w:cs="Times New Roman"/>
              </w:rPr>
              <w:t>1.690</w:t>
            </w:r>
          </w:p>
        </w:tc>
        <w:tc>
          <w:tcPr>
            <w:tcW w:w="2245" w:type="dxa"/>
            <w:vAlign w:val="center"/>
          </w:tcPr>
          <w:p w14:paraId="35C26680" w14:textId="77777777" w:rsidR="00E82F69" w:rsidRPr="001E7EEE" w:rsidRDefault="0096282B" w:rsidP="00E82F69">
            <w:pPr>
              <w:jc w:val="center"/>
              <w:rPr>
                <w:rFonts w:ascii="Times New Roman" w:hAnsi="Times New Roman" w:cs="Times New Roman"/>
              </w:rPr>
            </w:pPr>
            <w:r w:rsidRPr="001E7EEE">
              <w:rPr>
                <w:rFonts w:ascii="Times New Roman" w:hAnsi="Times New Roman" w:cs="Times New Roman"/>
              </w:rPr>
              <w:t>1.460</w:t>
            </w:r>
          </w:p>
        </w:tc>
        <w:tc>
          <w:tcPr>
            <w:tcW w:w="2245" w:type="dxa"/>
            <w:vAlign w:val="center"/>
          </w:tcPr>
          <w:p w14:paraId="7DE31B0E" w14:textId="77777777" w:rsidR="00E82F69" w:rsidRPr="001E7EEE" w:rsidRDefault="0096282B" w:rsidP="00E82F69">
            <w:pPr>
              <w:jc w:val="center"/>
              <w:rPr>
                <w:rFonts w:ascii="Times New Roman" w:hAnsi="Times New Roman" w:cs="Times New Roman"/>
              </w:rPr>
            </w:pPr>
            <w:r w:rsidRPr="001E7EEE">
              <w:rPr>
                <w:rFonts w:ascii="Times New Roman" w:hAnsi="Times New Roman" w:cs="Times New Roman"/>
              </w:rPr>
              <w:t>810</w:t>
            </w:r>
          </w:p>
        </w:tc>
      </w:tr>
      <w:tr w:rsidR="00E82F69" w:rsidRPr="001E7EEE" w14:paraId="20AD04C6" w14:textId="77777777" w:rsidTr="00E82F69">
        <w:tc>
          <w:tcPr>
            <w:tcW w:w="2244" w:type="dxa"/>
            <w:vAlign w:val="center"/>
          </w:tcPr>
          <w:p w14:paraId="55DC615E" w14:textId="77777777" w:rsidR="00E82F69" w:rsidRPr="001E7EEE" w:rsidRDefault="00E82F69" w:rsidP="00E82F69">
            <w:pPr>
              <w:rPr>
                <w:rFonts w:ascii="Times New Roman" w:hAnsi="Times New Roman" w:cs="Times New Roman"/>
              </w:rPr>
            </w:pPr>
            <w:r w:rsidRPr="001E7EEE">
              <w:rPr>
                <w:rFonts w:ascii="Times New Roman" w:hAnsi="Times New Roman" w:cs="Times New Roman"/>
              </w:rPr>
              <w:t xml:space="preserve">Jul 01 - </w:t>
            </w:r>
            <w:proofErr w:type="spellStart"/>
            <w:r w:rsidRPr="001E7EEE">
              <w:rPr>
                <w:rFonts w:ascii="Times New Roman" w:hAnsi="Times New Roman" w:cs="Times New Roman"/>
              </w:rPr>
              <w:t>Ago</w:t>
            </w:r>
            <w:proofErr w:type="spellEnd"/>
            <w:r w:rsidRPr="001E7EEE">
              <w:rPr>
                <w:rFonts w:ascii="Times New Roman" w:hAnsi="Times New Roman" w:cs="Times New Roman"/>
              </w:rPr>
              <w:t xml:space="preserve"> 31</w:t>
            </w:r>
            <w:r w:rsidR="00954EB6" w:rsidRPr="001E7EEE">
              <w:rPr>
                <w:rFonts w:ascii="Times New Roman" w:hAnsi="Times New Roman" w:cs="Times New Roman"/>
              </w:rPr>
              <w:t xml:space="preserve"> //</w:t>
            </w:r>
          </w:p>
          <w:p w14:paraId="02903FF3" w14:textId="77777777" w:rsidR="00954EB6" w:rsidRPr="001E7EEE" w:rsidRDefault="00954EB6" w:rsidP="00E82F69">
            <w:pPr>
              <w:rPr>
                <w:rFonts w:ascii="Times New Roman" w:hAnsi="Times New Roman" w:cs="Times New Roman"/>
              </w:rPr>
            </w:pPr>
            <w:r w:rsidRPr="001E7EEE">
              <w:rPr>
                <w:rFonts w:ascii="Times New Roman" w:hAnsi="Times New Roman" w:cs="Times New Roman"/>
              </w:rPr>
              <w:t>Dic 01 – 10</w:t>
            </w:r>
          </w:p>
        </w:tc>
        <w:tc>
          <w:tcPr>
            <w:tcW w:w="2244" w:type="dxa"/>
            <w:vAlign w:val="center"/>
          </w:tcPr>
          <w:p w14:paraId="72F1F6DC" w14:textId="77777777" w:rsidR="00E82F69" w:rsidRPr="001E7EEE" w:rsidRDefault="00954EB6" w:rsidP="00E82F69">
            <w:pPr>
              <w:jc w:val="center"/>
              <w:rPr>
                <w:rFonts w:ascii="Times New Roman" w:hAnsi="Times New Roman" w:cs="Times New Roman"/>
              </w:rPr>
            </w:pPr>
            <w:r w:rsidRPr="001E7EEE">
              <w:rPr>
                <w:rFonts w:ascii="Times New Roman" w:hAnsi="Times New Roman" w:cs="Times New Roman"/>
              </w:rPr>
              <w:t>1.805</w:t>
            </w:r>
          </w:p>
        </w:tc>
        <w:tc>
          <w:tcPr>
            <w:tcW w:w="2245" w:type="dxa"/>
            <w:vAlign w:val="center"/>
          </w:tcPr>
          <w:p w14:paraId="47984EDC" w14:textId="77777777" w:rsidR="00E82F69" w:rsidRPr="001E7EEE" w:rsidRDefault="00954EB6" w:rsidP="00E82F69">
            <w:pPr>
              <w:jc w:val="center"/>
              <w:rPr>
                <w:rFonts w:ascii="Times New Roman" w:hAnsi="Times New Roman" w:cs="Times New Roman"/>
              </w:rPr>
            </w:pPr>
            <w:r w:rsidRPr="001E7EEE">
              <w:rPr>
                <w:rFonts w:ascii="Times New Roman" w:hAnsi="Times New Roman" w:cs="Times New Roman"/>
              </w:rPr>
              <w:t>1.560</w:t>
            </w:r>
          </w:p>
        </w:tc>
        <w:tc>
          <w:tcPr>
            <w:tcW w:w="2245" w:type="dxa"/>
            <w:vAlign w:val="center"/>
          </w:tcPr>
          <w:p w14:paraId="39161EEC" w14:textId="77777777" w:rsidR="00E82F69" w:rsidRPr="001E7EEE" w:rsidRDefault="00954EB6" w:rsidP="00E82F69">
            <w:pPr>
              <w:jc w:val="center"/>
              <w:rPr>
                <w:rFonts w:ascii="Times New Roman" w:hAnsi="Times New Roman" w:cs="Times New Roman"/>
              </w:rPr>
            </w:pPr>
            <w:r w:rsidRPr="001E7EEE">
              <w:rPr>
                <w:rFonts w:ascii="Times New Roman" w:hAnsi="Times New Roman" w:cs="Times New Roman"/>
              </w:rPr>
              <w:t>910</w:t>
            </w:r>
          </w:p>
        </w:tc>
      </w:tr>
    </w:tbl>
    <w:p w14:paraId="289CECE2" w14:textId="77777777" w:rsidR="00E82F69" w:rsidRPr="001E7EEE" w:rsidRDefault="00E82F69" w:rsidP="00E82F69">
      <w:pPr>
        <w:spacing w:after="0" w:line="240" w:lineRule="auto"/>
        <w:jc w:val="center"/>
        <w:rPr>
          <w:rFonts w:ascii="Times New Roman" w:hAnsi="Times New Roman" w:cs="Times New Roman"/>
          <w:b/>
        </w:rPr>
      </w:pPr>
      <w:r w:rsidRPr="001E7EEE">
        <w:rPr>
          <w:rFonts w:ascii="Times New Roman" w:hAnsi="Times New Roman" w:cs="Times New Roman"/>
          <w:b/>
        </w:rPr>
        <w:t>Precios por persona</w:t>
      </w:r>
    </w:p>
    <w:p w14:paraId="2738627C" w14:textId="77777777" w:rsidR="000D05C9" w:rsidRPr="001E7EEE" w:rsidRDefault="000D05C9" w:rsidP="00E82F69">
      <w:pPr>
        <w:spacing w:after="0" w:line="240" w:lineRule="auto"/>
        <w:jc w:val="center"/>
        <w:rPr>
          <w:rFonts w:ascii="Times New Roman" w:hAnsi="Times New Roman" w:cs="Times New Roman"/>
          <w:b/>
        </w:rPr>
      </w:pPr>
    </w:p>
    <w:p w14:paraId="3926F45B" w14:textId="77777777" w:rsidR="00F52F78" w:rsidRDefault="00F52F78" w:rsidP="000D05C9">
      <w:pPr>
        <w:spacing w:after="0" w:line="240" w:lineRule="auto"/>
        <w:jc w:val="both"/>
        <w:rPr>
          <w:rFonts w:ascii="Times New Roman" w:hAnsi="Times New Roman" w:cs="Times New Roman"/>
          <w:b/>
        </w:rPr>
      </w:pPr>
    </w:p>
    <w:p w14:paraId="26792193" w14:textId="77777777" w:rsidR="000D05C9" w:rsidRPr="001E7EEE" w:rsidRDefault="000D05C9" w:rsidP="000D05C9">
      <w:pPr>
        <w:spacing w:after="0" w:line="240" w:lineRule="auto"/>
        <w:jc w:val="both"/>
        <w:rPr>
          <w:rFonts w:ascii="Times New Roman" w:hAnsi="Times New Roman" w:cs="Times New Roman"/>
          <w:b/>
        </w:rPr>
      </w:pPr>
      <w:r w:rsidRPr="001E7EEE">
        <w:rPr>
          <w:rFonts w:ascii="Times New Roman" w:hAnsi="Times New Roman" w:cs="Times New Roman"/>
          <w:b/>
        </w:rPr>
        <w:t>HOTELES PREVISTOS O SIMILARES</w:t>
      </w:r>
    </w:p>
    <w:p w14:paraId="1009C811" w14:textId="77777777" w:rsidR="000D05C9" w:rsidRPr="001E7EEE" w:rsidRDefault="000D05C9" w:rsidP="000D05C9">
      <w:pPr>
        <w:spacing w:after="0" w:line="240" w:lineRule="auto"/>
        <w:jc w:val="both"/>
        <w:rPr>
          <w:rFonts w:ascii="Times New Roman" w:hAnsi="Times New Roman" w:cs="Times New Roman"/>
          <w:b/>
        </w:rPr>
      </w:pPr>
    </w:p>
    <w:p w14:paraId="624CE879" w14:textId="77777777" w:rsidR="000D05C9" w:rsidRPr="001E7EEE" w:rsidRDefault="000D05C9" w:rsidP="000D05C9">
      <w:pPr>
        <w:spacing w:after="0" w:line="240" w:lineRule="auto"/>
        <w:jc w:val="both"/>
        <w:rPr>
          <w:rFonts w:ascii="Times New Roman" w:hAnsi="Times New Roman" w:cs="Times New Roman"/>
        </w:rPr>
      </w:pPr>
      <w:r w:rsidRPr="001E7EEE">
        <w:rPr>
          <w:rFonts w:ascii="Times New Roman" w:hAnsi="Times New Roman" w:cs="Times New Roman"/>
          <w:b/>
        </w:rPr>
        <w:t>SAN JOSÉ</w:t>
      </w:r>
      <w:r w:rsidRPr="001E7EEE">
        <w:rPr>
          <w:rFonts w:ascii="Times New Roman" w:hAnsi="Times New Roman" w:cs="Times New Roman"/>
          <w:b/>
        </w:rPr>
        <w:tab/>
      </w:r>
      <w:r w:rsidRPr="001E7EEE">
        <w:rPr>
          <w:rFonts w:ascii="Times New Roman" w:hAnsi="Times New Roman" w:cs="Times New Roman"/>
          <w:b/>
        </w:rPr>
        <w:tab/>
      </w:r>
      <w:r w:rsidRPr="001E7EEE">
        <w:rPr>
          <w:rFonts w:ascii="Times New Roman" w:hAnsi="Times New Roman" w:cs="Times New Roman"/>
        </w:rPr>
        <w:t>HOTEL BARCELÓ SAN JOSÉ PALACIO</w:t>
      </w:r>
    </w:p>
    <w:p w14:paraId="3B7F61EB" w14:textId="77777777" w:rsidR="000D05C9" w:rsidRPr="001E7EEE" w:rsidRDefault="000D05C9" w:rsidP="000D05C9">
      <w:pPr>
        <w:spacing w:after="0" w:line="240" w:lineRule="auto"/>
        <w:jc w:val="both"/>
        <w:rPr>
          <w:rFonts w:ascii="Times New Roman" w:hAnsi="Times New Roman" w:cs="Times New Roman"/>
        </w:rPr>
      </w:pPr>
      <w:r w:rsidRPr="001E7EEE">
        <w:rPr>
          <w:rFonts w:ascii="Times New Roman" w:hAnsi="Times New Roman" w:cs="Times New Roman"/>
          <w:b/>
        </w:rPr>
        <w:t xml:space="preserve">TORTUGUERO </w:t>
      </w:r>
      <w:r w:rsidR="008D25FF">
        <w:rPr>
          <w:rFonts w:ascii="Times New Roman" w:hAnsi="Times New Roman" w:cs="Times New Roman"/>
          <w:b/>
        </w:rPr>
        <w:tab/>
      </w:r>
      <w:r w:rsidRPr="001E7EEE">
        <w:rPr>
          <w:rFonts w:ascii="Times New Roman" w:hAnsi="Times New Roman" w:cs="Times New Roman"/>
        </w:rPr>
        <w:t>MAWAMBA LODGE TORTUGUERO</w:t>
      </w:r>
      <w:r w:rsidR="00996C06" w:rsidRPr="001E7EEE">
        <w:rPr>
          <w:rFonts w:ascii="Times New Roman" w:hAnsi="Times New Roman" w:cs="Times New Roman"/>
        </w:rPr>
        <w:t xml:space="preserve"> </w:t>
      </w:r>
    </w:p>
    <w:p w14:paraId="20DC46CB" w14:textId="77777777" w:rsidR="000D05C9" w:rsidRPr="001E7EEE" w:rsidRDefault="000D05C9" w:rsidP="000D05C9">
      <w:pPr>
        <w:spacing w:after="0" w:line="240" w:lineRule="auto"/>
        <w:jc w:val="both"/>
        <w:rPr>
          <w:rFonts w:ascii="Times New Roman" w:hAnsi="Times New Roman" w:cs="Times New Roman"/>
        </w:rPr>
      </w:pPr>
      <w:r w:rsidRPr="001E7EEE">
        <w:rPr>
          <w:rFonts w:ascii="Times New Roman" w:hAnsi="Times New Roman" w:cs="Times New Roman"/>
          <w:b/>
        </w:rPr>
        <w:t xml:space="preserve">SARAPIQUÍ </w:t>
      </w:r>
      <w:r w:rsidRPr="001E7EEE">
        <w:rPr>
          <w:rFonts w:ascii="Times New Roman" w:hAnsi="Times New Roman" w:cs="Times New Roman"/>
          <w:b/>
        </w:rPr>
        <w:tab/>
      </w:r>
      <w:r w:rsidRPr="001E7EEE">
        <w:rPr>
          <w:rFonts w:ascii="Times New Roman" w:hAnsi="Times New Roman" w:cs="Times New Roman"/>
          <w:b/>
        </w:rPr>
        <w:tab/>
      </w:r>
      <w:r w:rsidRPr="001E7EEE">
        <w:rPr>
          <w:rFonts w:ascii="Times New Roman" w:hAnsi="Times New Roman" w:cs="Times New Roman"/>
        </w:rPr>
        <w:t>LA QUINTA DE SARAPIQUÍ HOTEL SELVA VERDE LODGE</w:t>
      </w:r>
    </w:p>
    <w:p w14:paraId="3D94AC18" w14:textId="77777777" w:rsidR="000D05C9" w:rsidRPr="001E7EEE" w:rsidRDefault="000D05C9" w:rsidP="000D05C9">
      <w:pPr>
        <w:spacing w:after="0" w:line="240" w:lineRule="auto"/>
        <w:jc w:val="both"/>
        <w:rPr>
          <w:rFonts w:ascii="Times New Roman" w:hAnsi="Times New Roman" w:cs="Times New Roman"/>
        </w:rPr>
      </w:pPr>
      <w:r w:rsidRPr="001E7EEE">
        <w:rPr>
          <w:rFonts w:ascii="Times New Roman" w:hAnsi="Times New Roman" w:cs="Times New Roman"/>
          <w:b/>
        </w:rPr>
        <w:t xml:space="preserve">ARENAL </w:t>
      </w:r>
      <w:r w:rsidRPr="001E7EEE">
        <w:rPr>
          <w:rFonts w:ascii="Times New Roman" w:hAnsi="Times New Roman" w:cs="Times New Roman"/>
          <w:b/>
        </w:rPr>
        <w:tab/>
      </w:r>
      <w:r w:rsidRPr="001E7EEE">
        <w:rPr>
          <w:rFonts w:ascii="Times New Roman" w:hAnsi="Times New Roman" w:cs="Times New Roman"/>
          <w:b/>
        </w:rPr>
        <w:tab/>
      </w:r>
      <w:r w:rsidRPr="001E7EEE">
        <w:rPr>
          <w:rFonts w:ascii="Times New Roman" w:hAnsi="Times New Roman" w:cs="Times New Roman"/>
        </w:rPr>
        <w:t>HOTEL MAGIC MOUNTAIN</w:t>
      </w:r>
      <w:r w:rsidR="00996C06" w:rsidRPr="001E7EEE">
        <w:rPr>
          <w:rFonts w:ascii="Times New Roman" w:hAnsi="Times New Roman" w:cs="Times New Roman"/>
        </w:rPr>
        <w:t xml:space="preserve"> </w:t>
      </w:r>
    </w:p>
    <w:p w14:paraId="0B9AE01A" w14:textId="77777777" w:rsidR="000D05C9" w:rsidRPr="001E7EEE" w:rsidRDefault="000D05C9" w:rsidP="000D05C9">
      <w:pPr>
        <w:spacing w:after="0" w:line="240" w:lineRule="auto"/>
        <w:jc w:val="both"/>
        <w:rPr>
          <w:rFonts w:ascii="Times New Roman" w:hAnsi="Times New Roman" w:cs="Times New Roman"/>
        </w:rPr>
      </w:pPr>
      <w:r w:rsidRPr="001E7EEE">
        <w:rPr>
          <w:rFonts w:ascii="Times New Roman" w:hAnsi="Times New Roman" w:cs="Times New Roman"/>
          <w:b/>
        </w:rPr>
        <w:t xml:space="preserve">GUANACASTE </w:t>
      </w:r>
      <w:r w:rsidRPr="001E7EEE">
        <w:rPr>
          <w:rFonts w:ascii="Times New Roman" w:hAnsi="Times New Roman" w:cs="Times New Roman"/>
          <w:b/>
        </w:rPr>
        <w:tab/>
      </w:r>
      <w:r w:rsidRPr="001E7EEE">
        <w:rPr>
          <w:rFonts w:ascii="Times New Roman" w:hAnsi="Times New Roman" w:cs="Times New Roman"/>
        </w:rPr>
        <w:t>BLUE RIVER RESORT &amp; HOT SPRINGS</w:t>
      </w:r>
    </w:p>
    <w:p w14:paraId="4F93EE95" w14:textId="77777777" w:rsidR="000D05C9" w:rsidRPr="001E7EEE" w:rsidRDefault="000D05C9" w:rsidP="000D05C9">
      <w:pPr>
        <w:spacing w:after="0" w:line="240" w:lineRule="auto"/>
        <w:jc w:val="both"/>
        <w:rPr>
          <w:rFonts w:ascii="Times New Roman" w:hAnsi="Times New Roman" w:cs="Times New Roman"/>
          <w:b/>
        </w:rPr>
      </w:pPr>
    </w:p>
    <w:p w14:paraId="79349940" w14:textId="77777777" w:rsidR="00970A97" w:rsidRPr="001E7EEE" w:rsidRDefault="00970A97" w:rsidP="001334D7">
      <w:pPr>
        <w:spacing w:after="0" w:line="240" w:lineRule="auto"/>
        <w:jc w:val="both"/>
        <w:rPr>
          <w:rFonts w:ascii="Times New Roman" w:hAnsi="Times New Roman" w:cs="Times New Roman"/>
          <w:b/>
        </w:rPr>
      </w:pPr>
    </w:p>
    <w:p w14:paraId="71E82542" w14:textId="77777777" w:rsidR="00172C6C" w:rsidRPr="001E7EEE" w:rsidRDefault="00996C06" w:rsidP="001334D7">
      <w:pPr>
        <w:spacing w:after="0" w:line="240" w:lineRule="auto"/>
        <w:jc w:val="both"/>
        <w:rPr>
          <w:rFonts w:ascii="Times New Roman" w:hAnsi="Times New Roman" w:cs="Times New Roman"/>
          <w:b/>
        </w:rPr>
      </w:pPr>
      <w:r w:rsidRPr="001E7EEE">
        <w:rPr>
          <w:rFonts w:ascii="Times New Roman" w:hAnsi="Times New Roman" w:cs="Times New Roman"/>
          <w:b/>
        </w:rPr>
        <w:t>LOS PRECIOS INCLUYEN:</w:t>
      </w:r>
    </w:p>
    <w:p w14:paraId="71EA3C4D" w14:textId="77777777" w:rsidR="00996C06" w:rsidRPr="001E7EEE" w:rsidRDefault="00970A97"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 xml:space="preserve">Alojamiento en los hoteles indicados </w:t>
      </w:r>
    </w:p>
    <w:p w14:paraId="42184265" w14:textId="77777777" w:rsidR="00970A97" w:rsidRPr="001E7EEE" w:rsidRDefault="00970A97"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1 noche de alojamiento en San José</w:t>
      </w:r>
    </w:p>
    <w:p w14:paraId="37B7F03D" w14:textId="77777777" w:rsidR="00970A97" w:rsidRPr="001E7EEE" w:rsidRDefault="00970A97"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2 noches de alojamiento en Tortuguero</w:t>
      </w:r>
    </w:p>
    <w:p w14:paraId="26881BF1" w14:textId="77777777" w:rsidR="00970A97" w:rsidRPr="001E7EEE" w:rsidRDefault="00970A97"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3 noches de alojamiento en Sarapiquí</w:t>
      </w:r>
    </w:p>
    <w:p w14:paraId="4EA4C6D7" w14:textId="77777777" w:rsidR="00970A97" w:rsidRPr="001E7EEE" w:rsidRDefault="00970A97"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2 noches de alojamiento en Arenal</w:t>
      </w:r>
    </w:p>
    <w:p w14:paraId="226CFB3A" w14:textId="77777777" w:rsidR="00970A97" w:rsidRPr="001E7EEE" w:rsidRDefault="00970A97"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3 noches de alojamiento en Guanacaste</w:t>
      </w:r>
    </w:p>
    <w:p w14:paraId="49EEA0BC" w14:textId="77777777" w:rsidR="00C8522B" w:rsidRPr="001E7EEE" w:rsidRDefault="00C8522B"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Desayunos diarios</w:t>
      </w:r>
    </w:p>
    <w:p w14:paraId="62991CC5" w14:textId="77777777" w:rsidR="00C8522B" w:rsidRPr="001E7EEE" w:rsidRDefault="00C8522B"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3 almuerzos y 2 cenas</w:t>
      </w:r>
    </w:p>
    <w:p w14:paraId="26F18E8E" w14:textId="77777777" w:rsidR="00C8522B" w:rsidRPr="001E7EEE" w:rsidRDefault="00C8522B"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Traslado de llegada en servicio privado</w:t>
      </w:r>
    </w:p>
    <w:p w14:paraId="1BF6A106" w14:textId="77777777" w:rsidR="00C8522B" w:rsidRPr="001E7EEE" w:rsidRDefault="00C8522B"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Traslado de salida en servicio compartido</w:t>
      </w:r>
    </w:p>
    <w:p w14:paraId="5F8C28F0" w14:textId="77777777" w:rsidR="00C8522B" w:rsidRPr="001E7EEE" w:rsidRDefault="00C8522B"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Traslados en servicio compartido entre ciudades</w:t>
      </w:r>
    </w:p>
    <w:p w14:paraId="1F0B5D26" w14:textId="77777777" w:rsidR="00C8522B" w:rsidRPr="001E7EEE" w:rsidRDefault="00C8522B"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 xml:space="preserve">Guía local durante las visitas </w:t>
      </w:r>
    </w:p>
    <w:p w14:paraId="12014C1B" w14:textId="77777777" w:rsidR="00C8522B" w:rsidRPr="001E7EEE" w:rsidRDefault="00C8522B"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Visitas según programa</w:t>
      </w:r>
    </w:p>
    <w:p w14:paraId="56D15E5B" w14:textId="77777777" w:rsidR="00C8522B" w:rsidRPr="001E7EEE" w:rsidRDefault="00C8522B"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Impuestos locales</w:t>
      </w:r>
    </w:p>
    <w:p w14:paraId="391DABE4" w14:textId="77777777" w:rsidR="00C8522B" w:rsidRPr="001E7EEE" w:rsidRDefault="00C8522B" w:rsidP="0076462C">
      <w:pPr>
        <w:pStyle w:val="Prrafodelista"/>
        <w:numPr>
          <w:ilvl w:val="0"/>
          <w:numId w:val="1"/>
        </w:numPr>
        <w:spacing w:after="0" w:line="240" w:lineRule="auto"/>
        <w:jc w:val="both"/>
        <w:rPr>
          <w:rFonts w:ascii="Times New Roman" w:hAnsi="Times New Roman" w:cs="Times New Roman"/>
        </w:rPr>
      </w:pPr>
      <w:r w:rsidRPr="001E7EEE">
        <w:rPr>
          <w:rFonts w:ascii="Times New Roman" w:hAnsi="Times New Roman" w:cs="Times New Roman"/>
        </w:rPr>
        <w:t>Traslados Aeropuerto / Hotel / Aeropuerto</w:t>
      </w:r>
    </w:p>
    <w:p w14:paraId="425813B5" w14:textId="77777777" w:rsidR="007A7514" w:rsidRDefault="007A7514" w:rsidP="00394678">
      <w:pPr>
        <w:spacing w:after="0" w:line="240" w:lineRule="auto"/>
        <w:jc w:val="both"/>
        <w:rPr>
          <w:rFonts w:ascii="Times New Roman" w:hAnsi="Times New Roman" w:cs="Times New Roman"/>
          <w:b/>
        </w:rPr>
      </w:pPr>
    </w:p>
    <w:p w14:paraId="47F8E457" w14:textId="77777777" w:rsidR="007A7514" w:rsidRDefault="007A7514" w:rsidP="00394678">
      <w:pPr>
        <w:spacing w:after="0" w:line="240" w:lineRule="auto"/>
        <w:jc w:val="both"/>
        <w:rPr>
          <w:rFonts w:ascii="Times New Roman" w:hAnsi="Times New Roman" w:cs="Times New Roman"/>
          <w:b/>
        </w:rPr>
      </w:pPr>
    </w:p>
    <w:p w14:paraId="325CB26D" w14:textId="77777777" w:rsidR="007A7514" w:rsidRDefault="007A7514" w:rsidP="00394678">
      <w:pPr>
        <w:spacing w:after="0" w:line="240" w:lineRule="auto"/>
        <w:jc w:val="both"/>
        <w:rPr>
          <w:rFonts w:ascii="Times New Roman" w:hAnsi="Times New Roman" w:cs="Times New Roman"/>
          <w:b/>
        </w:rPr>
      </w:pPr>
    </w:p>
    <w:p w14:paraId="2935CAC1" w14:textId="77777777" w:rsidR="00394678" w:rsidRPr="001E7EEE" w:rsidRDefault="00394678" w:rsidP="00394678">
      <w:pPr>
        <w:spacing w:after="0" w:line="240" w:lineRule="auto"/>
        <w:jc w:val="both"/>
        <w:rPr>
          <w:rFonts w:ascii="Times New Roman" w:hAnsi="Times New Roman" w:cs="Times New Roman"/>
          <w:b/>
        </w:rPr>
      </w:pPr>
      <w:r w:rsidRPr="001E7EEE">
        <w:rPr>
          <w:rFonts w:ascii="Times New Roman" w:hAnsi="Times New Roman" w:cs="Times New Roman"/>
          <w:b/>
        </w:rPr>
        <w:t>NO INCLUYEN:</w:t>
      </w:r>
    </w:p>
    <w:p w14:paraId="0FB008B6" w14:textId="77777777" w:rsidR="00394678" w:rsidRPr="001E7EEE" w:rsidRDefault="00394678" w:rsidP="006F0997">
      <w:pPr>
        <w:pStyle w:val="Prrafodelista"/>
        <w:numPr>
          <w:ilvl w:val="0"/>
          <w:numId w:val="2"/>
        </w:numPr>
        <w:spacing w:after="0" w:line="240" w:lineRule="auto"/>
        <w:jc w:val="both"/>
        <w:rPr>
          <w:rFonts w:ascii="Times New Roman" w:hAnsi="Times New Roman" w:cs="Times New Roman"/>
        </w:rPr>
      </w:pPr>
      <w:r w:rsidRPr="001E7EEE">
        <w:rPr>
          <w:rFonts w:ascii="Times New Roman" w:hAnsi="Times New Roman" w:cs="Times New Roman"/>
        </w:rPr>
        <w:t xml:space="preserve">Tiquetes aéreos </w:t>
      </w:r>
    </w:p>
    <w:p w14:paraId="6F4AE33D" w14:textId="77777777" w:rsidR="00394678" w:rsidRPr="001E7EEE" w:rsidRDefault="00394678" w:rsidP="006F0997">
      <w:pPr>
        <w:pStyle w:val="Prrafodelista"/>
        <w:numPr>
          <w:ilvl w:val="0"/>
          <w:numId w:val="2"/>
        </w:numPr>
        <w:spacing w:after="0" w:line="240" w:lineRule="auto"/>
        <w:jc w:val="both"/>
        <w:rPr>
          <w:rFonts w:ascii="Times New Roman" w:hAnsi="Times New Roman" w:cs="Times New Roman"/>
        </w:rPr>
      </w:pPr>
      <w:r w:rsidRPr="001E7EEE">
        <w:rPr>
          <w:rFonts w:ascii="Times New Roman" w:hAnsi="Times New Roman" w:cs="Times New Roman"/>
        </w:rPr>
        <w:t xml:space="preserve">Tasas aeroportuarias </w:t>
      </w:r>
    </w:p>
    <w:p w14:paraId="26FC930C" w14:textId="77777777" w:rsidR="00394678" w:rsidRPr="001E7EEE" w:rsidRDefault="00394678" w:rsidP="006F0997">
      <w:pPr>
        <w:pStyle w:val="Prrafodelista"/>
        <w:numPr>
          <w:ilvl w:val="0"/>
          <w:numId w:val="2"/>
        </w:numPr>
        <w:spacing w:after="0" w:line="240" w:lineRule="auto"/>
        <w:jc w:val="both"/>
        <w:rPr>
          <w:rFonts w:ascii="Times New Roman" w:hAnsi="Times New Roman" w:cs="Times New Roman"/>
        </w:rPr>
      </w:pPr>
      <w:r w:rsidRPr="001E7EEE">
        <w:rPr>
          <w:rFonts w:ascii="Times New Roman" w:hAnsi="Times New Roman" w:cs="Times New Roman"/>
        </w:rPr>
        <w:t>Tarjeta de asistencia medica</w:t>
      </w:r>
    </w:p>
    <w:p w14:paraId="42A1FED0" w14:textId="77777777" w:rsidR="00394678" w:rsidRPr="001E7EEE" w:rsidRDefault="00394678" w:rsidP="006F0997">
      <w:pPr>
        <w:pStyle w:val="Prrafodelista"/>
        <w:numPr>
          <w:ilvl w:val="0"/>
          <w:numId w:val="2"/>
        </w:numPr>
        <w:spacing w:after="0" w:line="240" w:lineRule="auto"/>
        <w:jc w:val="both"/>
        <w:rPr>
          <w:rFonts w:ascii="Times New Roman" w:hAnsi="Times New Roman" w:cs="Times New Roman"/>
        </w:rPr>
      </w:pPr>
      <w:r w:rsidRPr="001E7EEE">
        <w:rPr>
          <w:rFonts w:ascii="Times New Roman" w:hAnsi="Times New Roman" w:cs="Times New Roman"/>
        </w:rPr>
        <w:t>Traslados donde no este contemplado</w:t>
      </w:r>
    </w:p>
    <w:p w14:paraId="5BB94807" w14:textId="77777777" w:rsidR="00394678" w:rsidRPr="001E7EEE" w:rsidRDefault="00394678" w:rsidP="006F0997">
      <w:pPr>
        <w:pStyle w:val="Prrafodelista"/>
        <w:numPr>
          <w:ilvl w:val="0"/>
          <w:numId w:val="2"/>
        </w:numPr>
        <w:spacing w:after="0" w:line="240" w:lineRule="auto"/>
        <w:jc w:val="both"/>
        <w:rPr>
          <w:rFonts w:ascii="Times New Roman" w:hAnsi="Times New Roman" w:cs="Times New Roman"/>
        </w:rPr>
      </w:pPr>
      <w:r w:rsidRPr="001E7EEE">
        <w:rPr>
          <w:rFonts w:ascii="Times New Roman" w:hAnsi="Times New Roman" w:cs="Times New Roman"/>
        </w:rPr>
        <w:t>Alimentación no especificada</w:t>
      </w:r>
    </w:p>
    <w:p w14:paraId="6E0D25E8" w14:textId="77777777" w:rsidR="00394678" w:rsidRPr="001E7EEE" w:rsidRDefault="00394678" w:rsidP="006F0997">
      <w:pPr>
        <w:pStyle w:val="Prrafodelista"/>
        <w:numPr>
          <w:ilvl w:val="0"/>
          <w:numId w:val="2"/>
        </w:numPr>
        <w:spacing w:after="0" w:line="240" w:lineRule="auto"/>
        <w:jc w:val="both"/>
        <w:rPr>
          <w:rFonts w:ascii="Times New Roman" w:hAnsi="Times New Roman" w:cs="Times New Roman"/>
        </w:rPr>
      </w:pPr>
      <w:r w:rsidRPr="001E7EEE">
        <w:rPr>
          <w:rFonts w:ascii="Times New Roman" w:hAnsi="Times New Roman" w:cs="Times New Roman"/>
        </w:rPr>
        <w:t xml:space="preserve">Bebidas durante las comidas </w:t>
      </w:r>
    </w:p>
    <w:p w14:paraId="09742EAB" w14:textId="77777777" w:rsidR="00394678" w:rsidRPr="001E7EEE" w:rsidRDefault="00394678" w:rsidP="006F0997">
      <w:pPr>
        <w:pStyle w:val="Prrafodelista"/>
        <w:numPr>
          <w:ilvl w:val="0"/>
          <w:numId w:val="2"/>
        </w:numPr>
        <w:spacing w:after="0" w:line="240" w:lineRule="auto"/>
        <w:jc w:val="both"/>
        <w:rPr>
          <w:rFonts w:ascii="Times New Roman" w:hAnsi="Times New Roman" w:cs="Times New Roman"/>
        </w:rPr>
      </w:pPr>
      <w:r w:rsidRPr="001E7EEE">
        <w:rPr>
          <w:rFonts w:ascii="Times New Roman" w:hAnsi="Times New Roman" w:cs="Times New Roman"/>
        </w:rPr>
        <w:t>Excursiones y/o tours opcionales</w:t>
      </w:r>
    </w:p>
    <w:p w14:paraId="492F137D" w14:textId="77777777" w:rsidR="00394678" w:rsidRPr="001E7EEE" w:rsidRDefault="00394678" w:rsidP="006F0997">
      <w:pPr>
        <w:pStyle w:val="Prrafodelista"/>
        <w:numPr>
          <w:ilvl w:val="0"/>
          <w:numId w:val="2"/>
        </w:numPr>
        <w:spacing w:after="0" w:line="240" w:lineRule="auto"/>
        <w:jc w:val="both"/>
        <w:rPr>
          <w:rFonts w:ascii="Times New Roman" w:hAnsi="Times New Roman" w:cs="Times New Roman"/>
        </w:rPr>
      </w:pPr>
      <w:r w:rsidRPr="001E7EEE">
        <w:rPr>
          <w:rFonts w:ascii="Times New Roman" w:hAnsi="Times New Roman" w:cs="Times New Roman"/>
        </w:rPr>
        <w:t xml:space="preserve">Propinas a conductores, maleteros y guías </w:t>
      </w:r>
    </w:p>
    <w:p w14:paraId="2E0B732F" w14:textId="77777777" w:rsidR="00394678" w:rsidRPr="001E7EEE" w:rsidRDefault="00394678" w:rsidP="006F0997">
      <w:pPr>
        <w:pStyle w:val="Prrafodelista"/>
        <w:numPr>
          <w:ilvl w:val="0"/>
          <w:numId w:val="2"/>
        </w:numPr>
        <w:spacing w:after="0" w:line="240" w:lineRule="auto"/>
        <w:jc w:val="both"/>
        <w:rPr>
          <w:rFonts w:ascii="Times New Roman" w:hAnsi="Times New Roman" w:cs="Times New Roman"/>
        </w:rPr>
      </w:pPr>
      <w:r w:rsidRPr="001E7EEE">
        <w:rPr>
          <w:rFonts w:ascii="Times New Roman" w:hAnsi="Times New Roman" w:cs="Times New Roman"/>
        </w:rPr>
        <w:t xml:space="preserve">Servicios no especificados </w:t>
      </w:r>
    </w:p>
    <w:p w14:paraId="084EA493" w14:textId="77777777" w:rsidR="00394678" w:rsidRPr="001E7EEE" w:rsidRDefault="00394678" w:rsidP="006F0997">
      <w:pPr>
        <w:pStyle w:val="Prrafodelista"/>
        <w:numPr>
          <w:ilvl w:val="0"/>
          <w:numId w:val="2"/>
        </w:numPr>
        <w:spacing w:after="0" w:line="240" w:lineRule="auto"/>
        <w:jc w:val="both"/>
        <w:rPr>
          <w:rFonts w:ascii="Times New Roman" w:hAnsi="Times New Roman" w:cs="Times New Roman"/>
        </w:rPr>
      </w:pPr>
      <w:r w:rsidRPr="001E7EEE">
        <w:rPr>
          <w:rFonts w:ascii="Times New Roman" w:hAnsi="Times New Roman" w:cs="Times New Roman"/>
        </w:rPr>
        <w:t>Gastos personales</w:t>
      </w:r>
    </w:p>
    <w:p w14:paraId="4C0C4E5A" w14:textId="77777777" w:rsidR="00394678" w:rsidRPr="001E7EEE" w:rsidRDefault="00394678" w:rsidP="006F0997">
      <w:pPr>
        <w:pStyle w:val="Prrafodelista"/>
        <w:numPr>
          <w:ilvl w:val="0"/>
          <w:numId w:val="2"/>
        </w:numPr>
        <w:spacing w:after="0" w:line="240" w:lineRule="auto"/>
        <w:jc w:val="both"/>
        <w:rPr>
          <w:rFonts w:ascii="Times New Roman" w:hAnsi="Times New Roman" w:cs="Times New Roman"/>
        </w:rPr>
      </w:pPr>
      <w:r w:rsidRPr="001E7EEE">
        <w:rPr>
          <w:rFonts w:ascii="Times New Roman" w:hAnsi="Times New Roman" w:cs="Times New Roman"/>
        </w:rPr>
        <w:t xml:space="preserve">3% </w:t>
      </w:r>
      <w:proofErr w:type="spellStart"/>
      <w:r w:rsidRPr="001E7EEE">
        <w:rPr>
          <w:rFonts w:ascii="Times New Roman" w:hAnsi="Times New Roman" w:cs="Times New Roman"/>
        </w:rPr>
        <w:t>fee</w:t>
      </w:r>
      <w:proofErr w:type="spellEnd"/>
      <w:r w:rsidRPr="001E7EEE">
        <w:rPr>
          <w:rFonts w:ascii="Times New Roman" w:hAnsi="Times New Roman" w:cs="Times New Roman"/>
        </w:rPr>
        <w:t xml:space="preserve"> bancario</w:t>
      </w:r>
    </w:p>
    <w:p w14:paraId="0F26C052" w14:textId="77777777" w:rsidR="001B2E38" w:rsidRPr="001E7EEE" w:rsidRDefault="001B2E38" w:rsidP="001B2E38">
      <w:pPr>
        <w:pStyle w:val="Prrafodelista"/>
        <w:numPr>
          <w:ilvl w:val="0"/>
          <w:numId w:val="2"/>
        </w:numPr>
        <w:spacing w:after="0" w:line="240" w:lineRule="auto"/>
        <w:jc w:val="both"/>
        <w:rPr>
          <w:rFonts w:ascii="Times New Roman" w:hAnsi="Times New Roman" w:cs="Times New Roman"/>
          <w:b/>
        </w:rPr>
      </w:pPr>
      <w:r w:rsidRPr="001E7EEE">
        <w:rPr>
          <w:rFonts w:ascii="Times New Roman" w:hAnsi="Times New Roman" w:cs="Times New Roman"/>
        </w:rPr>
        <w:t xml:space="preserve">Pago obligatorio en destino de entrada e impuestos al Parque Nacional de Tortuguero: </w:t>
      </w:r>
      <w:r w:rsidRPr="001E7EEE">
        <w:rPr>
          <w:rFonts w:ascii="Times New Roman" w:hAnsi="Times New Roman" w:cs="Times New Roman"/>
          <w:b/>
        </w:rPr>
        <w:t>17 USD por persona aprox.</w:t>
      </w:r>
    </w:p>
    <w:p w14:paraId="5CACB34C" w14:textId="77777777" w:rsidR="001B2E38" w:rsidRPr="001E7EEE" w:rsidRDefault="001B2E38" w:rsidP="001B2E38">
      <w:pPr>
        <w:spacing w:after="0" w:line="240" w:lineRule="auto"/>
        <w:jc w:val="both"/>
        <w:rPr>
          <w:rFonts w:ascii="Times New Roman" w:hAnsi="Times New Roman" w:cs="Times New Roman"/>
        </w:rPr>
      </w:pPr>
    </w:p>
    <w:p w14:paraId="68675C93" w14:textId="77777777" w:rsidR="001B2E38" w:rsidRPr="001E7EEE" w:rsidRDefault="001B2E38" w:rsidP="001B2E38">
      <w:pPr>
        <w:spacing w:after="0" w:line="240" w:lineRule="auto"/>
        <w:jc w:val="both"/>
        <w:rPr>
          <w:rFonts w:ascii="Times New Roman" w:hAnsi="Times New Roman" w:cs="Times New Roman"/>
        </w:rPr>
      </w:pPr>
    </w:p>
    <w:p w14:paraId="605757CE" w14:textId="77777777" w:rsidR="001B2E38" w:rsidRPr="001E7EEE" w:rsidRDefault="001B2E38" w:rsidP="001B2E38">
      <w:pPr>
        <w:spacing w:after="0" w:line="240" w:lineRule="auto"/>
        <w:jc w:val="both"/>
        <w:rPr>
          <w:rFonts w:ascii="Times New Roman" w:hAnsi="Times New Roman" w:cs="Times New Roman"/>
          <w:b/>
        </w:rPr>
      </w:pPr>
      <w:r w:rsidRPr="001E7EEE">
        <w:rPr>
          <w:rFonts w:ascii="Times New Roman" w:hAnsi="Times New Roman" w:cs="Times New Roman"/>
          <w:b/>
          <w:u w:val="single"/>
        </w:rPr>
        <w:t>NOTAS IMPORTANTES</w:t>
      </w:r>
      <w:r w:rsidRPr="001E7EEE">
        <w:rPr>
          <w:rFonts w:ascii="Times New Roman" w:hAnsi="Times New Roman" w:cs="Times New Roman"/>
          <w:b/>
        </w:rPr>
        <w:t>:</w:t>
      </w:r>
    </w:p>
    <w:p w14:paraId="11D062F7" w14:textId="77777777" w:rsidR="001B2E38" w:rsidRPr="001E7EEE" w:rsidRDefault="001B2E38" w:rsidP="00E60DA2">
      <w:pPr>
        <w:pStyle w:val="Prrafodelista"/>
        <w:numPr>
          <w:ilvl w:val="0"/>
          <w:numId w:val="3"/>
        </w:numPr>
        <w:spacing w:after="0" w:line="240" w:lineRule="auto"/>
        <w:jc w:val="both"/>
        <w:rPr>
          <w:rFonts w:ascii="Times New Roman" w:hAnsi="Times New Roman" w:cs="Times New Roman"/>
        </w:rPr>
      </w:pPr>
      <w:r w:rsidRPr="001E7EEE">
        <w:rPr>
          <w:rFonts w:ascii="Times New Roman" w:hAnsi="Times New Roman" w:cs="Times New Roman"/>
        </w:rPr>
        <w:t>El orden de las visitas puede ser modificado.</w:t>
      </w:r>
    </w:p>
    <w:p w14:paraId="02714B24" w14:textId="77777777" w:rsidR="001B2E38" w:rsidRPr="001E7EEE" w:rsidRDefault="001B2E38" w:rsidP="00E60DA2">
      <w:pPr>
        <w:pStyle w:val="Prrafodelista"/>
        <w:numPr>
          <w:ilvl w:val="0"/>
          <w:numId w:val="3"/>
        </w:numPr>
        <w:spacing w:after="0" w:line="240" w:lineRule="auto"/>
        <w:jc w:val="both"/>
        <w:rPr>
          <w:rFonts w:ascii="Times New Roman" w:hAnsi="Times New Roman" w:cs="Times New Roman"/>
        </w:rPr>
      </w:pPr>
      <w:r w:rsidRPr="001E7EEE">
        <w:rPr>
          <w:rFonts w:ascii="Times New Roman" w:hAnsi="Times New Roman" w:cs="Times New Roman"/>
        </w:rPr>
        <w:t xml:space="preserve">Traslado de salida </w:t>
      </w:r>
      <w:r w:rsidR="0000028E" w:rsidRPr="001E7EEE">
        <w:rPr>
          <w:rFonts w:ascii="Times New Roman" w:hAnsi="Times New Roman" w:cs="Times New Roman"/>
        </w:rPr>
        <w:t>aeropuerto San José</w:t>
      </w:r>
      <w:r w:rsidRPr="001E7EEE">
        <w:rPr>
          <w:rFonts w:ascii="Times New Roman" w:hAnsi="Times New Roman" w:cs="Times New Roman"/>
        </w:rPr>
        <w:t xml:space="preserve"> (SJO) en servicio regular para vuelos con salida a partir de las 17hrs (</w:t>
      </w:r>
      <w:r w:rsidR="0000028E" w:rsidRPr="001E7EEE">
        <w:rPr>
          <w:rFonts w:ascii="Times New Roman" w:hAnsi="Times New Roman" w:cs="Times New Roman"/>
        </w:rPr>
        <w:t>Aplica suplemento para vuelos con salida antes de las 17Hrs.)</w:t>
      </w:r>
    </w:p>
    <w:p w14:paraId="4F5C5A67" w14:textId="77777777" w:rsidR="008F11F0" w:rsidRPr="001E7EEE" w:rsidRDefault="008F11F0" w:rsidP="00E60DA2">
      <w:pPr>
        <w:pStyle w:val="Prrafodelista"/>
        <w:numPr>
          <w:ilvl w:val="0"/>
          <w:numId w:val="3"/>
        </w:numPr>
        <w:spacing w:after="0" w:line="240" w:lineRule="auto"/>
        <w:jc w:val="both"/>
        <w:rPr>
          <w:rFonts w:ascii="Times New Roman" w:hAnsi="Times New Roman" w:cs="Times New Roman"/>
        </w:rPr>
      </w:pPr>
      <w:r w:rsidRPr="001E7EEE">
        <w:rPr>
          <w:rFonts w:ascii="Times New Roman" w:hAnsi="Times New Roman" w:cs="Times New Roman"/>
        </w:rPr>
        <w:t>Aplica suplemento en semana santa</w:t>
      </w:r>
    </w:p>
    <w:p w14:paraId="2504EF59" w14:textId="77777777" w:rsidR="00E4798D" w:rsidRPr="001E7EEE" w:rsidRDefault="00E4798D" w:rsidP="001B2E38">
      <w:pPr>
        <w:spacing w:after="0" w:line="240" w:lineRule="auto"/>
        <w:jc w:val="both"/>
        <w:rPr>
          <w:rFonts w:ascii="Times New Roman" w:hAnsi="Times New Roman" w:cs="Times New Roman"/>
        </w:rPr>
      </w:pPr>
    </w:p>
    <w:p w14:paraId="495EF037" w14:textId="77777777" w:rsidR="00E4798D" w:rsidRPr="001E7EEE" w:rsidRDefault="00E4798D" w:rsidP="001B2E38">
      <w:pPr>
        <w:spacing w:after="0" w:line="240" w:lineRule="auto"/>
        <w:jc w:val="both"/>
        <w:rPr>
          <w:rFonts w:ascii="Times New Roman" w:hAnsi="Times New Roman" w:cs="Times New Roman"/>
        </w:rPr>
      </w:pPr>
    </w:p>
    <w:sectPr w:rsidR="00E4798D" w:rsidRPr="001E7E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32CAB"/>
    <w:multiLevelType w:val="hybridMultilevel"/>
    <w:tmpl w:val="C2F817C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1280781D"/>
    <w:multiLevelType w:val="hybridMultilevel"/>
    <w:tmpl w:val="7D940F7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39165142"/>
    <w:multiLevelType w:val="hybridMultilevel"/>
    <w:tmpl w:val="4782A26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 w15:restartNumberingAfterBreak="0">
    <w:nsid w:val="625F1FC2"/>
    <w:multiLevelType w:val="hybridMultilevel"/>
    <w:tmpl w:val="0108D15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2D"/>
    <w:rsid w:val="0000028E"/>
    <w:rsid w:val="00025318"/>
    <w:rsid w:val="000A3909"/>
    <w:rsid w:val="000D05C9"/>
    <w:rsid w:val="000F1E24"/>
    <w:rsid w:val="001334D7"/>
    <w:rsid w:val="0016214D"/>
    <w:rsid w:val="00162E42"/>
    <w:rsid w:val="00172C6C"/>
    <w:rsid w:val="001B2E38"/>
    <w:rsid w:val="001C2E55"/>
    <w:rsid w:val="001E7EEE"/>
    <w:rsid w:val="001F0A2D"/>
    <w:rsid w:val="002A7823"/>
    <w:rsid w:val="002E217A"/>
    <w:rsid w:val="002F2A53"/>
    <w:rsid w:val="00344DBF"/>
    <w:rsid w:val="00354482"/>
    <w:rsid w:val="00394678"/>
    <w:rsid w:val="00456C08"/>
    <w:rsid w:val="004856B7"/>
    <w:rsid w:val="004A1D71"/>
    <w:rsid w:val="004B3BBB"/>
    <w:rsid w:val="004B47B4"/>
    <w:rsid w:val="004D4270"/>
    <w:rsid w:val="00520126"/>
    <w:rsid w:val="005229D1"/>
    <w:rsid w:val="005753F7"/>
    <w:rsid w:val="005B2032"/>
    <w:rsid w:val="005B3807"/>
    <w:rsid w:val="005C765D"/>
    <w:rsid w:val="005F0F72"/>
    <w:rsid w:val="005F1B84"/>
    <w:rsid w:val="0065795D"/>
    <w:rsid w:val="006F0997"/>
    <w:rsid w:val="00705BF9"/>
    <w:rsid w:val="00762181"/>
    <w:rsid w:val="0076462C"/>
    <w:rsid w:val="007A7514"/>
    <w:rsid w:val="007B071F"/>
    <w:rsid w:val="007C3E5C"/>
    <w:rsid w:val="008221BA"/>
    <w:rsid w:val="00895BFA"/>
    <w:rsid w:val="008D25FF"/>
    <w:rsid w:val="008F11F0"/>
    <w:rsid w:val="00912B14"/>
    <w:rsid w:val="0093432D"/>
    <w:rsid w:val="00954EB6"/>
    <w:rsid w:val="0096282B"/>
    <w:rsid w:val="00970A97"/>
    <w:rsid w:val="00996C06"/>
    <w:rsid w:val="009C6EFF"/>
    <w:rsid w:val="009E30A0"/>
    <w:rsid w:val="009F3EDE"/>
    <w:rsid w:val="009F6648"/>
    <w:rsid w:val="00A70B2D"/>
    <w:rsid w:val="00A81B04"/>
    <w:rsid w:val="00A87DB6"/>
    <w:rsid w:val="00B556EA"/>
    <w:rsid w:val="00B765DD"/>
    <w:rsid w:val="00C07B02"/>
    <w:rsid w:val="00C15093"/>
    <w:rsid w:val="00C522EC"/>
    <w:rsid w:val="00C62C2D"/>
    <w:rsid w:val="00C70B12"/>
    <w:rsid w:val="00C714D4"/>
    <w:rsid w:val="00C8522B"/>
    <w:rsid w:val="00CC1F9F"/>
    <w:rsid w:val="00CD705F"/>
    <w:rsid w:val="00D670E9"/>
    <w:rsid w:val="00D71608"/>
    <w:rsid w:val="00D8303E"/>
    <w:rsid w:val="00E33D7F"/>
    <w:rsid w:val="00E4798D"/>
    <w:rsid w:val="00E60DA2"/>
    <w:rsid w:val="00E703F7"/>
    <w:rsid w:val="00E7255B"/>
    <w:rsid w:val="00E82F69"/>
    <w:rsid w:val="00E94612"/>
    <w:rsid w:val="00ED25C6"/>
    <w:rsid w:val="00F40266"/>
    <w:rsid w:val="00F52F78"/>
    <w:rsid w:val="00F65BE4"/>
    <w:rsid w:val="00FB41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E015"/>
  <w15:docId w15:val="{FFDCF267-97FA-4734-883E-73047EC5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2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64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2023-03-21T22:43:00Z</dcterms:created>
  <dcterms:modified xsi:type="dcterms:W3CDTF">2023-03-21T22:43:00Z</dcterms:modified>
</cp:coreProperties>
</file>